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90" w:rsidRPr="005D7290" w:rsidRDefault="00C1037A" w:rsidP="0072499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</w:pPr>
      <w:r>
        <w:rPr>
          <w:rFonts w:ascii="Times New Roman" w:eastAsia="SimSun" w:hAnsi="Times New Roman" w:cs="Tahoma"/>
          <w:b/>
          <w:noProof/>
          <w:kern w:val="1"/>
          <w:sz w:val="16"/>
          <w:szCs w:val="16"/>
          <w:lang w:eastAsia="ru-RU"/>
        </w:rPr>
        <w:drawing>
          <wp:inline distT="0" distB="0" distL="0" distR="0">
            <wp:extent cx="9244330" cy="6936916"/>
            <wp:effectExtent l="0" t="0" r="0" b="0"/>
            <wp:docPr id="1" name="Рисунок 1" descr="C:\Users\User\Desktop\IMG_2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7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30" cy="693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24990" w:rsidRPr="005D7290"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  <w:lastRenderedPageBreak/>
        <w:t>Пояснительная записка</w:t>
      </w:r>
    </w:p>
    <w:p w:rsidR="00724990" w:rsidRPr="005D7290" w:rsidRDefault="00724990" w:rsidP="007249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         Настоящая программа по литературе для 6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Коровиной.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724990" w:rsidRPr="005D7290" w:rsidRDefault="00724990" w:rsidP="007249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          Рабочая 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724990" w:rsidRDefault="00724990" w:rsidP="007249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          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DC3C4E" w:rsidRPr="005D7290" w:rsidRDefault="00DC3C4E" w:rsidP="00DC3C4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</w:p>
    <w:p w:rsidR="00724990" w:rsidRPr="005D7290" w:rsidRDefault="00724990" w:rsidP="007249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         Согласно государственному образовательному стандарту, изучение литературы в основной школе направлено на достижение следующих целей:</w:t>
      </w:r>
    </w:p>
    <w:p w:rsidR="00724990" w:rsidRPr="005D7290" w:rsidRDefault="00724990" w:rsidP="006236DB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724990" w:rsidRPr="005D7290" w:rsidRDefault="00724990" w:rsidP="006236DB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6236DB" w:rsidRPr="006236DB" w:rsidRDefault="00724990" w:rsidP="006236DB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DC3C4E" w:rsidRPr="006236DB" w:rsidRDefault="00724990" w:rsidP="006236DB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6236DB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724990" w:rsidRPr="005D7290" w:rsidRDefault="00DC3C4E" w:rsidP="006236DB">
      <w:pPr>
        <w:shd w:val="clear" w:color="auto" w:fill="FFFFFF"/>
        <w:spacing w:after="0" w:line="230" w:lineRule="exact"/>
        <w:ind w:right="14" w:firstLine="142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D241EA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.</w:t>
      </w:r>
      <w:r w:rsidR="006236DB" w:rsidRPr="006236DB">
        <w:rPr>
          <w:rFonts w:ascii="Times New Roman" w:hAnsi="Times New Roman"/>
          <w:color w:val="000000"/>
          <w:spacing w:val="-7"/>
          <w:sz w:val="16"/>
          <w:szCs w:val="16"/>
          <w:u w:val="single"/>
        </w:rPr>
        <w:t xml:space="preserve"> </w:t>
      </w:r>
      <w:r w:rsidR="006236DB" w:rsidRPr="00D241EA">
        <w:rPr>
          <w:rFonts w:ascii="Times New Roman" w:hAnsi="Times New Roman"/>
          <w:color w:val="000000"/>
          <w:spacing w:val="-7"/>
          <w:sz w:val="16"/>
          <w:szCs w:val="16"/>
          <w:u w:val="single"/>
        </w:rPr>
        <w:t xml:space="preserve">Изучение литературы  </w:t>
      </w:r>
      <w:r w:rsidR="006236DB" w:rsidRPr="00D241EA">
        <w:rPr>
          <w:rFonts w:ascii="Times New Roman" w:hAnsi="Times New Roman"/>
          <w:b/>
          <w:bCs/>
          <w:sz w:val="16"/>
          <w:szCs w:val="16"/>
          <w:u w:val="single"/>
          <w:lang w:bidi="ru-RU"/>
        </w:rPr>
        <w:t>в интегрированном классе</w:t>
      </w:r>
      <w:r w:rsidR="006236DB" w:rsidRPr="00D241EA">
        <w:rPr>
          <w:rFonts w:ascii="Times New Roman" w:hAnsi="Times New Roman"/>
          <w:sz w:val="16"/>
          <w:szCs w:val="16"/>
          <w:u w:val="single"/>
          <w:lang w:bidi="ru-RU"/>
        </w:rPr>
        <w:t xml:space="preserve"> в основной школе </w:t>
      </w:r>
      <w:r w:rsidR="006236DB" w:rsidRPr="00D241EA">
        <w:rPr>
          <w:rFonts w:ascii="Times New Roman" w:hAnsi="Times New Roman"/>
          <w:color w:val="000000"/>
          <w:spacing w:val="-7"/>
          <w:sz w:val="16"/>
          <w:szCs w:val="16"/>
          <w:u w:val="single"/>
        </w:rPr>
        <w:t>направ</w:t>
      </w:r>
      <w:r w:rsidR="006236DB" w:rsidRPr="00D241EA">
        <w:rPr>
          <w:rFonts w:ascii="Times New Roman" w:hAnsi="Times New Roman"/>
          <w:color w:val="000000"/>
          <w:spacing w:val="-7"/>
          <w:sz w:val="16"/>
          <w:szCs w:val="16"/>
          <w:u w:val="single"/>
        </w:rPr>
        <w:softHyphen/>
      </w:r>
      <w:r w:rsidR="006236DB" w:rsidRPr="00D241EA">
        <w:rPr>
          <w:rFonts w:ascii="Times New Roman" w:hAnsi="Times New Roman"/>
          <w:color w:val="000000"/>
          <w:spacing w:val="-6"/>
          <w:sz w:val="16"/>
          <w:szCs w:val="16"/>
          <w:u w:val="single"/>
        </w:rPr>
        <w:t xml:space="preserve">лено на достижение следующих </w:t>
      </w:r>
      <w:r w:rsidR="006236DB" w:rsidRPr="00D241EA">
        <w:rPr>
          <w:rFonts w:ascii="Times New Roman" w:hAnsi="Times New Roman"/>
          <w:i/>
          <w:color w:val="000000"/>
          <w:spacing w:val="-6"/>
          <w:sz w:val="16"/>
          <w:szCs w:val="16"/>
          <w:u w:val="single"/>
        </w:rPr>
        <w:t xml:space="preserve">коррекционных  </w:t>
      </w:r>
      <w:r w:rsidR="006236DB" w:rsidRPr="00D241EA">
        <w:rPr>
          <w:rFonts w:ascii="Times New Roman" w:hAnsi="Times New Roman"/>
          <w:b/>
          <w:i/>
          <w:iCs/>
          <w:color w:val="000000"/>
          <w:spacing w:val="-6"/>
          <w:sz w:val="16"/>
          <w:szCs w:val="16"/>
          <w:u w:val="single"/>
        </w:rPr>
        <w:t>целей</w:t>
      </w:r>
      <w:r w:rsidR="006236DB" w:rsidRPr="00D241EA">
        <w:rPr>
          <w:rFonts w:ascii="Times New Roman" w:hAnsi="Times New Roman"/>
          <w:i/>
          <w:iCs/>
          <w:color w:val="000000"/>
          <w:spacing w:val="-6"/>
          <w:sz w:val="16"/>
          <w:szCs w:val="16"/>
        </w:rPr>
        <w:t>:</w:t>
      </w:r>
      <w:r w:rsidR="006236DB" w:rsidRPr="006F7E5C">
        <w:rPr>
          <w:rFonts w:ascii="Times New Roman" w:hAnsi="Times New Roman"/>
          <w:sz w:val="16"/>
          <w:szCs w:val="16"/>
        </w:rPr>
        <w:t xml:space="preserve"> </w:t>
      </w:r>
      <w:r w:rsidR="006236DB" w:rsidRPr="00D241EA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Изучение литературы как искусства слова предполагает систематическое чтение художественных произведений.  В 6 к</w:t>
      </w:r>
      <w:r w:rsidR="006236DB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лассе особое внимание уделяется р</w:t>
      </w:r>
      <w:r w:rsidR="00724990"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асширени</w:t>
      </w:r>
      <w:r w:rsidR="006236DB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ю</w:t>
      </w:r>
      <w:r w:rsidR="00724990"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 круга чтения, повышени</w:t>
      </w:r>
      <w:r w:rsidR="006236DB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ю</w:t>
      </w:r>
      <w:r w:rsidR="00724990"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 качества чтения, уровня восприятия и глубины проникновения в художественный текст</w:t>
      </w:r>
      <w:r w:rsidR="006236DB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, что</w:t>
      </w:r>
      <w:r w:rsidR="00724990"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724990" w:rsidRPr="005D7290" w:rsidRDefault="00724990" w:rsidP="007249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</w:p>
    <w:p w:rsidR="00724990" w:rsidRPr="005D7290" w:rsidRDefault="00724990" w:rsidP="00155BC8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общегуманистические</w:t>
      </w:r>
      <w:proofErr w:type="spellEnd"/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 идеалы, воспитывающими высокие нравственные чувства у человека читающего.</w:t>
      </w:r>
    </w:p>
    <w:p w:rsidR="00724990" w:rsidRPr="005D7290" w:rsidRDefault="00724990" w:rsidP="007249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         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724990" w:rsidRPr="005D7290" w:rsidRDefault="00724990" w:rsidP="007249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  <w:t>Главная идея программы по литературе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 – изучение литературы от мифов к фольклору, от фольклора к древнерусской литературе, от неё к русской литературе XVIII, XIX, XX веков. Ведущая проблема изучения литературы в 6 классе – художественное произведение и автор, характеры героев. Чтение произведение зарубежной литературы в 6 классе проводится в начале и в конце учебного года. 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724990" w:rsidRPr="005D7290" w:rsidRDefault="00724990" w:rsidP="007249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В 6 классе продолжает формироваться и развиваться </w:t>
      </w:r>
      <w:r w:rsidRPr="005D7290"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  <w:t xml:space="preserve">коммуникативная, языковая, лингвистическая (языковедческая) и </w:t>
      </w:r>
      <w:proofErr w:type="spellStart"/>
      <w:r w:rsidRPr="005D7290"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  <w:t>культуроведческая</w:t>
      </w:r>
      <w:proofErr w:type="spellEnd"/>
      <w:r w:rsidRPr="005D7290"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  <w:t xml:space="preserve"> компетенции.</w:t>
      </w:r>
    </w:p>
    <w:p w:rsidR="00724990" w:rsidRPr="005D7290" w:rsidRDefault="00724990" w:rsidP="007249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  <w:t>Коммуникативная компетенция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724990" w:rsidRPr="005D7290" w:rsidRDefault="00724990" w:rsidP="007249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  <w:t>Языковая и лингвистическая (языковедческая) компетенции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 – освоение необходимых знаний по литературе;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науке; умение пользоваться различными лингвистическими словарями.</w:t>
      </w:r>
    </w:p>
    <w:p w:rsidR="00724990" w:rsidRPr="005D7290" w:rsidRDefault="00724990" w:rsidP="007249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proofErr w:type="spellStart"/>
      <w:r w:rsidRPr="005D7290"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  <w:t>Культуроведческая</w:t>
      </w:r>
      <w:proofErr w:type="spellEnd"/>
      <w:r w:rsidRPr="005D7290"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  <w:t xml:space="preserve"> компетенция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 – осознание языка как формы выражения национальной культуры, взаимосвязи литературы  и истории народа, национально-культурной специфики русской литературы, владение нормами русского речевого этикета, культурой межнационального общения.</w:t>
      </w:r>
    </w:p>
    <w:p w:rsidR="00724990" w:rsidRPr="005D7290" w:rsidRDefault="00724990" w:rsidP="007249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В программу включен перечень необходимых видов работ по развитию речи: </w:t>
      </w:r>
    </w:p>
    <w:p w:rsidR="00724990" w:rsidRPr="005D7290" w:rsidRDefault="00724990" w:rsidP="0072499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словарная работа, </w:t>
      </w:r>
    </w:p>
    <w:p w:rsidR="00724990" w:rsidRPr="005D7290" w:rsidRDefault="00724990" w:rsidP="0072499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различные виды пересказа,</w:t>
      </w:r>
    </w:p>
    <w:p w:rsidR="00724990" w:rsidRPr="005D7290" w:rsidRDefault="00724990" w:rsidP="0072499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устные и письменные сочинения, </w:t>
      </w:r>
    </w:p>
    <w:p w:rsidR="00724990" w:rsidRPr="005D7290" w:rsidRDefault="00724990" w:rsidP="0072499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отзывы, доклады, диалоги, творческие работы, </w:t>
      </w:r>
    </w:p>
    <w:p w:rsidR="00724990" w:rsidRPr="005D7290" w:rsidRDefault="00724990" w:rsidP="0072499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произведения для заучивания наизусть, </w:t>
      </w:r>
    </w:p>
    <w:p w:rsidR="00724990" w:rsidRPr="005D7290" w:rsidRDefault="00724990" w:rsidP="0072499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списки произведений для самостоятельно чтения.</w:t>
      </w:r>
    </w:p>
    <w:p w:rsidR="00724990" w:rsidRDefault="00724990" w:rsidP="007249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</w:pPr>
    </w:p>
    <w:p w:rsidR="008A7514" w:rsidRDefault="008A7514" w:rsidP="007249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</w:pPr>
    </w:p>
    <w:p w:rsidR="008A7514" w:rsidRDefault="008A7514" w:rsidP="007249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</w:pPr>
    </w:p>
    <w:p w:rsidR="00724990" w:rsidRPr="005D7290" w:rsidRDefault="00724990" w:rsidP="0072499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  <w:t>Таблица тематического распределения часов:</w:t>
      </w:r>
    </w:p>
    <w:p w:rsidR="00724990" w:rsidRPr="005D7290" w:rsidRDefault="00724990" w:rsidP="007249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</w:p>
    <w:tbl>
      <w:tblPr>
        <w:tblW w:w="6635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7"/>
        <w:gridCol w:w="1518"/>
      </w:tblGrid>
      <w:tr w:rsidR="00724990" w:rsidRPr="005D7290" w:rsidTr="0001427E">
        <w:trPr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0" w:rsidRPr="005D7290" w:rsidRDefault="00724990" w:rsidP="007249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Содержание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0" w:rsidRPr="005D7290" w:rsidRDefault="00724990" w:rsidP="007249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Кол-во часов</w:t>
            </w:r>
          </w:p>
        </w:tc>
      </w:tr>
      <w:tr w:rsidR="00724990" w:rsidRPr="005D7290" w:rsidTr="0001427E">
        <w:trPr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0" w:rsidRPr="005D7290" w:rsidRDefault="00724990" w:rsidP="007249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Введение.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0" w:rsidRPr="005D7290" w:rsidRDefault="00724990" w:rsidP="007249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</w:tr>
      <w:tr w:rsidR="00724990" w:rsidRPr="005D7290" w:rsidTr="0001427E">
        <w:trPr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0" w:rsidRPr="005D7290" w:rsidRDefault="00724990" w:rsidP="007249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Устное народное творчество.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0" w:rsidRPr="005D7290" w:rsidRDefault="00343AA2" w:rsidP="007249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</w:tr>
      <w:tr w:rsidR="00724990" w:rsidRPr="005D7290" w:rsidTr="0001427E">
        <w:trPr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0" w:rsidRPr="005D7290" w:rsidRDefault="00724990" w:rsidP="007249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Из древнерусской литературы.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0" w:rsidRPr="005D7290" w:rsidRDefault="00724990" w:rsidP="007249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</w:tr>
      <w:tr w:rsidR="00724990" w:rsidRPr="005D7290" w:rsidTr="0001427E">
        <w:trPr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0" w:rsidRPr="005D7290" w:rsidRDefault="00724990" w:rsidP="007249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Из русской литературы ХVIII века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0" w:rsidRPr="005D7290" w:rsidRDefault="00343AA2" w:rsidP="007249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16"/>
                <w:szCs w:val="16"/>
                <w:highlight w:val="yellow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4</w:t>
            </w:r>
            <w:r w:rsidR="00724990"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                 </w:t>
            </w:r>
          </w:p>
        </w:tc>
      </w:tr>
      <w:tr w:rsidR="00724990" w:rsidRPr="005D7290" w:rsidTr="0001427E">
        <w:trPr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0" w:rsidRPr="005D7290" w:rsidRDefault="00724990" w:rsidP="007249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Из русской литературы XIX века.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0" w:rsidRPr="005D7290" w:rsidRDefault="00343AA2" w:rsidP="007249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16"/>
                <w:szCs w:val="16"/>
                <w:highlight w:val="yellow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46</w:t>
            </w:r>
          </w:p>
        </w:tc>
      </w:tr>
      <w:tr w:rsidR="00724990" w:rsidRPr="005D7290" w:rsidTr="0001427E">
        <w:trPr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0" w:rsidRPr="005D7290" w:rsidRDefault="00724990" w:rsidP="007249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Из русской литературы XX века.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0" w:rsidRPr="005D7290" w:rsidRDefault="00343AA2" w:rsidP="007249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16"/>
                <w:szCs w:val="16"/>
                <w:highlight w:val="yellow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27</w:t>
            </w:r>
          </w:p>
        </w:tc>
      </w:tr>
      <w:tr w:rsidR="00724990" w:rsidRPr="005D7290" w:rsidTr="0001427E">
        <w:trPr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0" w:rsidRPr="005D7290" w:rsidRDefault="00724990" w:rsidP="007249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Зарубежная литература.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0" w:rsidRPr="005D7290" w:rsidRDefault="00343AA2" w:rsidP="007249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10</w:t>
            </w:r>
          </w:p>
        </w:tc>
      </w:tr>
      <w:tr w:rsidR="00724990" w:rsidRPr="005D7290" w:rsidTr="0001427E">
        <w:trPr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0" w:rsidRPr="005D7290" w:rsidRDefault="00343AA2" w:rsidP="007249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Контрольные работы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0" w:rsidRPr="005D7290" w:rsidRDefault="00343AA2" w:rsidP="007249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</w:tr>
      <w:tr w:rsidR="00343AA2" w:rsidRPr="005D7290" w:rsidTr="0001427E">
        <w:trPr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A2" w:rsidRPr="005D7290" w:rsidRDefault="00343AA2" w:rsidP="007249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Повторение пройденного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A2" w:rsidRPr="005D7290" w:rsidRDefault="00343AA2" w:rsidP="007249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</w:tr>
      <w:tr w:rsidR="00724990" w:rsidRPr="005D7290" w:rsidTr="0001427E">
        <w:trPr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0" w:rsidRPr="005D7290" w:rsidRDefault="00724990" w:rsidP="007249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Всего часов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0" w:rsidRPr="005D7290" w:rsidRDefault="00724990" w:rsidP="007249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16"/>
                <w:szCs w:val="16"/>
                <w:highlight w:val="yellow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102</w:t>
            </w:r>
          </w:p>
        </w:tc>
      </w:tr>
    </w:tbl>
    <w:p w:rsidR="0001427E" w:rsidRPr="005D7290" w:rsidRDefault="0001427E" w:rsidP="0072499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</w:pPr>
    </w:p>
    <w:p w:rsidR="00724990" w:rsidRPr="005D7290" w:rsidRDefault="00724990" w:rsidP="0072499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  <w:t xml:space="preserve">Требования к уровню подготовки учащихся за курс </w:t>
      </w:r>
    </w:p>
    <w:p w:rsidR="00724990" w:rsidRPr="005D7290" w:rsidRDefault="00724990" w:rsidP="0072499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  <w:t>литературы  6 класса</w:t>
      </w:r>
    </w:p>
    <w:p w:rsidR="00724990" w:rsidRPr="005D7290" w:rsidRDefault="00724990" w:rsidP="007249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</w:p>
    <w:p w:rsidR="00724990" w:rsidRPr="005D7290" w:rsidRDefault="00724990" w:rsidP="007249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В результате изучения литературы ученик </w:t>
      </w:r>
    </w:p>
    <w:p w:rsidR="00724990" w:rsidRPr="005D7290" w:rsidRDefault="00724990" w:rsidP="007249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i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i/>
          <w:kern w:val="1"/>
          <w:sz w:val="16"/>
          <w:szCs w:val="16"/>
          <w:lang w:eastAsia="hi-IN" w:bidi="hi-IN"/>
        </w:rPr>
        <w:t>должен знать:</w:t>
      </w:r>
    </w:p>
    <w:p w:rsidR="00724990" w:rsidRPr="005D7290" w:rsidRDefault="00724990" w:rsidP="0072499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содержание литературных произведений, подлежащих обязательному изучению;</w:t>
      </w:r>
    </w:p>
    <w:p w:rsidR="00724990" w:rsidRPr="005D7290" w:rsidRDefault="00724990" w:rsidP="0072499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724990" w:rsidRPr="005D7290" w:rsidRDefault="00724990" w:rsidP="0072499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основные факты жизненного и творческого пути писателей-классиков;</w:t>
      </w:r>
    </w:p>
    <w:p w:rsidR="00724990" w:rsidRPr="005D7290" w:rsidRDefault="00724990" w:rsidP="0072499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основные теоретико-литературные понятия;</w:t>
      </w:r>
    </w:p>
    <w:p w:rsidR="00724990" w:rsidRPr="005D7290" w:rsidRDefault="00724990" w:rsidP="007249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i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i/>
          <w:kern w:val="1"/>
          <w:sz w:val="16"/>
          <w:szCs w:val="16"/>
          <w:lang w:eastAsia="hi-IN" w:bidi="hi-IN"/>
        </w:rPr>
        <w:t>уметь:</w:t>
      </w:r>
    </w:p>
    <w:p w:rsidR="00724990" w:rsidRPr="005D7290" w:rsidRDefault="00724990" w:rsidP="0072499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работать с книгой </w:t>
      </w:r>
    </w:p>
    <w:p w:rsidR="00724990" w:rsidRPr="005D7290" w:rsidRDefault="00724990" w:rsidP="0072499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определять принадлежность художественного произведения к одному из литературных родов и жанров;</w:t>
      </w:r>
    </w:p>
    <w:p w:rsidR="00724990" w:rsidRPr="005D7290" w:rsidRDefault="00724990" w:rsidP="0072499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выявлять авторскую позицию; </w:t>
      </w:r>
    </w:p>
    <w:p w:rsidR="00724990" w:rsidRPr="005D7290" w:rsidRDefault="00724990" w:rsidP="0072499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выражать свое отношение к прочитанному;</w:t>
      </w:r>
    </w:p>
    <w:p w:rsidR="00724990" w:rsidRPr="005D7290" w:rsidRDefault="00724990" w:rsidP="0072499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724990" w:rsidRPr="005D7290" w:rsidRDefault="00724990" w:rsidP="0072499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владеть различными видами пересказа;</w:t>
      </w:r>
    </w:p>
    <w:p w:rsidR="00724990" w:rsidRPr="005D7290" w:rsidRDefault="00724990" w:rsidP="0072499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строить устные и письменные высказывания в связи с изученным произведением;</w:t>
      </w:r>
    </w:p>
    <w:p w:rsidR="00724990" w:rsidRPr="005D7290" w:rsidRDefault="00724990" w:rsidP="0072499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участвовать в диалоге по прочитанным произведениям, понимать чужую точку зрения и аргументировано отстаивать свою. </w:t>
      </w:r>
    </w:p>
    <w:p w:rsidR="00724990" w:rsidRPr="005D7290" w:rsidRDefault="00724990" w:rsidP="0072499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</w:pPr>
    </w:p>
    <w:p w:rsidR="00724990" w:rsidRPr="005D7290" w:rsidRDefault="00724990" w:rsidP="007249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  <w:t>Произведения для заучивания наизусть:</w:t>
      </w:r>
    </w:p>
    <w:p w:rsidR="00724990" w:rsidRPr="005D7290" w:rsidRDefault="00724990" w:rsidP="007249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А.С. Пушкин. Узник. И.И. Пущину. Зимнее утро.</w:t>
      </w:r>
    </w:p>
    <w:p w:rsidR="00724990" w:rsidRPr="005D7290" w:rsidRDefault="00724990" w:rsidP="007249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М.Ю. Лермонтов. Парус. Тучи. «На севере диком…». Утес.</w:t>
      </w:r>
    </w:p>
    <w:p w:rsidR="00724990" w:rsidRPr="005D7290" w:rsidRDefault="00724990" w:rsidP="007249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Н.А. Некрасов «Железная дорога» (фрагменты)</w:t>
      </w:r>
    </w:p>
    <w:p w:rsidR="00724990" w:rsidRPr="005D7290" w:rsidRDefault="00724990" w:rsidP="007249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Ф.И. Тютчев. «Неохотно и несмело...»</w:t>
      </w:r>
    </w:p>
    <w:p w:rsidR="00724990" w:rsidRPr="005D7290" w:rsidRDefault="00724990" w:rsidP="007249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А.А. Фет. «Ель рукавом мне тропинку завесила…»</w:t>
      </w:r>
    </w:p>
    <w:p w:rsidR="00724990" w:rsidRPr="005D7290" w:rsidRDefault="00724990" w:rsidP="007249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А.А. Баратынский «Весна, весна! Как воздух чист…»</w:t>
      </w:r>
    </w:p>
    <w:p w:rsidR="00724990" w:rsidRPr="005D7290" w:rsidRDefault="00724990" w:rsidP="007249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А.А. Блок. Летний вечер.</w:t>
      </w:r>
    </w:p>
    <w:p w:rsidR="00724990" w:rsidRPr="005D7290" w:rsidRDefault="00724990" w:rsidP="007249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А.А. Ахматова «Перед весной бывают дни такие…» </w:t>
      </w:r>
    </w:p>
    <w:p w:rsidR="00724990" w:rsidRPr="005D7290" w:rsidRDefault="00724990" w:rsidP="007249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1 – 2 стихотворения по теме «Великая Отечественная война.</w:t>
      </w:r>
    </w:p>
    <w:p w:rsidR="00724990" w:rsidRPr="005D7290" w:rsidRDefault="00724990" w:rsidP="007249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</w:pPr>
    </w:p>
    <w:p w:rsidR="0001427E" w:rsidRPr="005D7290" w:rsidRDefault="0001427E" w:rsidP="007249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</w:pPr>
    </w:p>
    <w:p w:rsidR="00724990" w:rsidRPr="005D7290" w:rsidRDefault="00724990" w:rsidP="007249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  <w:t>Произведения для самостоятельного чтения: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53" w:after="0" w:line="240" w:lineRule="auto"/>
        <w:jc w:val="both"/>
        <w:rPr>
          <w:rFonts w:ascii="Times New Roman" w:eastAsia="SimSun" w:hAnsi="Times New Roman" w:cs="Tahoma"/>
          <w:b/>
          <w:spacing w:val="-2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spacing w:val="-2"/>
          <w:kern w:val="1"/>
          <w:sz w:val="16"/>
          <w:szCs w:val="16"/>
          <w:lang w:eastAsia="hi-IN" w:bidi="hi-IN"/>
        </w:rPr>
        <w:t>Мифы,  сказания, легенды народов мира.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t>Гомер. «Илиада». «Одиссея».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5" w:after="0" w:line="240" w:lineRule="auto"/>
        <w:jc w:val="both"/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t>Русские народные сказки. Сказки народов мира.</w:t>
      </w:r>
    </w:p>
    <w:p w:rsidR="00724990" w:rsidRDefault="00724990" w:rsidP="00724990">
      <w:pPr>
        <w:widowControl w:val="0"/>
        <w:shd w:val="clear" w:color="auto" w:fill="FFFFFF"/>
        <w:suppressAutoHyphens/>
        <w:spacing w:before="62" w:after="0" w:line="240" w:lineRule="auto"/>
        <w:ind w:right="845"/>
        <w:jc w:val="both"/>
        <w:rPr>
          <w:rFonts w:ascii="Times New Roman" w:eastAsia="SimSun" w:hAnsi="Times New Roman" w:cs="Tahoma"/>
          <w:b/>
          <w:spacing w:val="-2"/>
          <w:kern w:val="1"/>
          <w:sz w:val="16"/>
          <w:szCs w:val="16"/>
          <w:lang w:eastAsia="hi-IN" w:bidi="hi-IN"/>
        </w:rPr>
      </w:pPr>
    </w:p>
    <w:p w:rsidR="00155BC8" w:rsidRPr="005D7290" w:rsidRDefault="00155BC8" w:rsidP="00724990">
      <w:pPr>
        <w:widowControl w:val="0"/>
        <w:shd w:val="clear" w:color="auto" w:fill="FFFFFF"/>
        <w:suppressAutoHyphens/>
        <w:spacing w:before="62" w:after="0" w:line="240" w:lineRule="auto"/>
        <w:ind w:right="845"/>
        <w:jc w:val="both"/>
        <w:rPr>
          <w:rFonts w:ascii="Times New Roman" w:eastAsia="SimSun" w:hAnsi="Times New Roman" w:cs="Tahoma"/>
          <w:b/>
          <w:spacing w:val="-2"/>
          <w:kern w:val="1"/>
          <w:sz w:val="16"/>
          <w:szCs w:val="16"/>
          <w:lang w:eastAsia="hi-IN" w:bidi="hi-IN"/>
        </w:rPr>
      </w:pP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62" w:after="0" w:line="240" w:lineRule="auto"/>
        <w:ind w:right="845"/>
        <w:jc w:val="both"/>
        <w:rPr>
          <w:rFonts w:ascii="Times New Roman" w:eastAsia="SimSun" w:hAnsi="Times New Roman" w:cs="Tahoma"/>
          <w:b/>
          <w:spacing w:val="-2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spacing w:val="-2"/>
          <w:kern w:val="1"/>
          <w:sz w:val="16"/>
          <w:szCs w:val="16"/>
          <w:lang w:eastAsia="hi-IN" w:bidi="hi-IN"/>
        </w:rPr>
        <w:lastRenderedPageBreak/>
        <w:t xml:space="preserve">Из русской литературы </w:t>
      </w:r>
      <w:r w:rsidRPr="005D7290">
        <w:rPr>
          <w:rFonts w:ascii="Times New Roman" w:eastAsia="SimSun" w:hAnsi="Times New Roman" w:cs="Tahoma"/>
          <w:b/>
          <w:spacing w:val="-2"/>
          <w:kern w:val="1"/>
          <w:sz w:val="16"/>
          <w:szCs w:val="16"/>
          <w:lang w:val="en-US" w:eastAsia="hi-IN" w:bidi="hi-IN"/>
        </w:rPr>
        <w:t>XVIII</w:t>
      </w:r>
      <w:r w:rsidRPr="005D7290">
        <w:rPr>
          <w:rFonts w:ascii="Times New Roman" w:eastAsia="SimSun" w:hAnsi="Times New Roman" w:cs="Tahoma"/>
          <w:b/>
          <w:spacing w:val="-2"/>
          <w:kern w:val="1"/>
          <w:sz w:val="16"/>
          <w:szCs w:val="16"/>
          <w:lang w:eastAsia="hi-IN" w:bidi="hi-IN"/>
        </w:rPr>
        <w:t xml:space="preserve"> века 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62" w:after="0" w:line="240" w:lineRule="auto"/>
        <w:ind w:right="845"/>
        <w:jc w:val="both"/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t>Г. Р. Державин. «Лебедь».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144" w:after="0" w:line="240" w:lineRule="auto"/>
        <w:jc w:val="both"/>
        <w:rPr>
          <w:rFonts w:ascii="Times New Roman" w:eastAsia="SimSun" w:hAnsi="Times New Roman" w:cs="Tahoma"/>
          <w:b/>
          <w:spacing w:val="-2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spacing w:val="-2"/>
          <w:kern w:val="1"/>
          <w:sz w:val="16"/>
          <w:szCs w:val="16"/>
          <w:lang w:eastAsia="hi-IN" w:bidi="hi-IN"/>
        </w:rPr>
        <w:t xml:space="preserve">Из русской литературы </w:t>
      </w:r>
      <w:r w:rsidRPr="005D7290">
        <w:rPr>
          <w:rFonts w:ascii="Times New Roman" w:eastAsia="SimSun" w:hAnsi="Times New Roman" w:cs="Tahoma"/>
          <w:b/>
          <w:spacing w:val="-2"/>
          <w:kern w:val="1"/>
          <w:sz w:val="16"/>
          <w:szCs w:val="16"/>
          <w:lang w:val="en-US" w:eastAsia="hi-IN" w:bidi="hi-IN"/>
        </w:rPr>
        <w:t>XIX</w:t>
      </w:r>
      <w:r w:rsidRPr="005D7290">
        <w:rPr>
          <w:rFonts w:ascii="Times New Roman" w:eastAsia="SimSun" w:hAnsi="Times New Roman" w:cs="Tahoma"/>
          <w:b/>
          <w:spacing w:val="-2"/>
          <w:kern w:val="1"/>
          <w:sz w:val="16"/>
          <w:szCs w:val="16"/>
          <w:lang w:eastAsia="hi-IN" w:bidi="hi-IN"/>
        </w:rPr>
        <w:t xml:space="preserve"> века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58" w:after="0" w:line="240" w:lineRule="auto"/>
        <w:jc w:val="both"/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t>К. Н. Батюшков. «На развалинах замка в Швеции».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t>Д. В. Давыдов. «Партизан».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t>Ф. Н. Глинка. «Луна». «Утро вечера мудренее». «Москва2.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14" w:after="0" w:line="240" w:lineRule="auto"/>
        <w:ind w:right="29"/>
        <w:jc w:val="both"/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t>А. С. Пушкин. «Жених». «Во глубине сибирских руд...». «Выстрел».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t>К. Ф. Рылеев. «Державин».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t>Е. А. Баратынский. «Родина».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t>Н. М. Языков. «Родина». «Настоящее». «Две картины».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10" w:after="0" w:line="240" w:lineRule="auto"/>
        <w:ind w:right="19"/>
        <w:jc w:val="both"/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t>Ф. И. Тютчев. «Сон на море». «Весна». «Как весел грохот летних бурь...».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19" w:after="0" w:line="240" w:lineRule="auto"/>
        <w:jc w:val="both"/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t>А. В. Кольцов. «Не шуми ты, рожь...». «Лес».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10" w:after="0" w:line="240" w:lineRule="auto"/>
        <w:ind w:right="34"/>
        <w:jc w:val="both"/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t>М. Ю. Лермонтов. «Воздушный корабль». «Русалка». «Мор</w:t>
      </w: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softHyphen/>
        <w:t>ская царевна».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14" w:after="0" w:line="240" w:lineRule="auto"/>
        <w:ind w:right="38"/>
        <w:jc w:val="both"/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t>А. Н. Майков. «Боже мой! Вчера — ненастье...». «Сено</w:t>
      </w: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softHyphen/>
        <w:t>кос». «Емшан».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5" w:after="0" w:line="240" w:lineRule="auto"/>
        <w:jc w:val="both"/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t>И. С. Тургенев. «Хорь и Калиныч».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t>Н. А. Некрасов. «Влас».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5" w:after="0" w:line="240" w:lineRule="auto"/>
        <w:jc w:val="both"/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t>Ф. М. Достоевский. «Мальчик у Христа на елке».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t>Н. С. Лесков. «Человек на часах».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5" w:after="0" w:line="240" w:lineRule="auto"/>
        <w:jc w:val="both"/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t>А. П. Чехов. «Беззащитное существо». «Жалобная книга».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5" w:after="0" w:line="240" w:lineRule="auto"/>
        <w:jc w:val="both"/>
        <w:rPr>
          <w:rFonts w:ascii="Times New Roman" w:eastAsia="SimSun" w:hAnsi="Times New Roman" w:cs="Tahoma"/>
          <w:b/>
          <w:spacing w:val="-2"/>
          <w:kern w:val="1"/>
          <w:sz w:val="16"/>
          <w:szCs w:val="16"/>
          <w:lang w:eastAsia="hi-IN" w:bidi="hi-IN"/>
        </w:rPr>
      </w:pP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5" w:after="0" w:line="240" w:lineRule="auto"/>
        <w:jc w:val="both"/>
        <w:rPr>
          <w:rFonts w:ascii="Times New Roman" w:eastAsia="SimSun" w:hAnsi="Times New Roman" w:cs="Tahoma"/>
          <w:b/>
          <w:spacing w:val="-2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spacing w:val="-2"/>
          <w:kern w:val="1"/>
          <w:sz w:val="16"/>
          <w:szCs w:val="16"/>
          <w:lang w:eastAsia="hi-IN" w:bidi="hi-IN"/>
        </w:rPr>
        <w:t xml:space="preserve">Из русской литературы </w:t>
      </w:r>
      <w:r w:rsidRPr="005D7290">
        <w:rPr>
          <w:rFonts w:ascii="Times New Roman" w:eastAsia="SimSun" w:hAnsi="Times New Roman" w:cs="Tahoma"/>
          <w:b/>
          <w:spacing w:val="-2"/>
          <w:kern w:val="1"/>
          <w:sz w:val="16"/>
          <w:szCs w:val="16"/>
          <w:lang w:val="en-US" w:eastAsia="hi-IN" w:bidi="hi-IN"/>
        </w:rPr>
        <w:t>XX</w:t>
      </w:r>
      <w:r w:rsidRPr="005D7290">
        <w:rPr>
          <w:rFonts w:ascii="Times New Roman" w:eastAsia="SimSun" w:hAnsi="Times New Roman" w:cs="Tahoma"/>
          <w:b/>
          <w:spacing w:val="-2"/>
          <w:kern w:val="1"/>
          <w:sz w:val="16"/>
          <w:szCs w:val="16"/>
          <w:lang w:eastAsia="hi-IN" w:bidi="hi-IN"/>
        </w:rPr>
        <w:t xml:space="preserve"> века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43" w:after="0" w:line="240" w:lineRule="auto"/>
        <w:jc w:val="both"/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t>К. Г. Паустовский. «Бакенщик». «Растрепанный воробей».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ind w:right="38"/>
        <w:jc w:val="both"/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t xml:space="preserve">В. К. </w:t>
      </w:r>
      <w:proofErr w:type="spellStart"/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t>Железников</w:t>
      </w:r>
      <w:proofErr w:type="spellEnd"/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t>. «Чудак из шестого «Б». «Путешествен</w:t>
      </w: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softHyphen/>
        <w:t>ник с багажом». «Хорошим людям — доброе утро».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t>А. А. Лиханов. «Последние холода».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t>В. П. Астафьев. «Деревья растут для всех».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ind w:right="38"/>
        <w:jc w:val="both"/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t>М. М. Пришвин. «Таинственный ящик». «Синий лапоть». «Лесная капель».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t>В.   П.   Крапивин.  «Брат,  которому семь».   «Звезды  под дождем».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spacing w:val="-2"/>
          <w:kern w:val="1"/>
          <w:sz w:val="16"/>
          <w:szCs w:val="16"/>
          <w:lang w:eastAsia="hi-IN" w:bidi="hi-IN"/>
        </w:rPr>
      </w:pP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spacing w:val="-2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spacing w:val="-2"/>
          <w:kern w:val="1"/>
          <w:sz w:val="16"/>
          <w:szCs w:val="16"/>
          <w:lang w:eastAsia="hi-IN" w:bidi="hi-IN"/>
        </w:rPr>
        <w:t>Из зарубежной литературы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72" w:after="0" w:line="240" w:lineRule="auto"/>
        <w:jc w:val="both"/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t>Э. По. «Овальный портрет».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t>М. Твен. «История с привидением».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5" w:after="0" w:line="240" w:lineRule="auto"/>
        <w:jc w:val="both"/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t>О. Генри. «Вождь краснокожих».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t>А. Конан Дойл. «Горбун».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t>Г. Честертон. «Тайна отца Брауна».</w:t>
      </w:r>
    </w:p>
    <w:p w:rsidR="00724990" w:rsidRPr="005D7290" w:rsidRDefault="00724990" w:rsidP="0072499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</w:pPr>
    </w:p>
    <w:p w:rsidR="0001427E" w:rsidRPr="005D7290" w:rsidRDefault="0001427E" w:rsidP="00014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724990" w:rsidRPr="005D7290" w:rsidRDefault="00724990" w:rsidP="00014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5D7290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Учебное и учебно-методическое обеспечение</w:t>
      </w:r>
    </w:p>
    <w:p w:rsidR="00724990" w:rsidRPr="005D7290" w:rsidRDefault="00724990" w:rsidP="00724990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  <w:u w:val="single"/>
          <w:lang w:eastAsia="ru-RU"/>
        </w:rPr>
      </w:pPr>
      <w:r w:rsidRPr="005D7290">
        <w:rPr>
          <w:rFonts w:ascii="Times New Roman" w:eastAsia="Calibri" w:hAnsi="Times New Roman" w:cs="Times New Roman"/>
          <w:b/>
          <w:i/>
          <w:sz w:val="16"/>
          <w:szCs w:val="16"/>
          <w:u w:val="single"/>
          <w:lang w:eastAsia="ru-RU"/>
        </w:rPr>
        <w:t xml:space="preserve">Для учащихся: </w:t>
      </w:r>
    </w:p>
    <w:p w:rsidR="00724990" w:rsidRPr="005D7290" w:rsidRDefault="00724990" w:rsidP="00724990">
      <w:pPr>
        <w:spacing w:after="0" w:line="240" w:lineRule="auto"/>
        <w:ind w:right="-334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D729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1. Коровина В.Я. и др. Литература: Учебник-хрестоматия для 6 класса: в 2 ч. – М: Просвещение, 2010. 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223" w:after="0" w:line="240" w:lineRule="auto"/>
        <w:jc w:val="both"/>
        <w:rPr>
          <w:rFonts w:ascii="Times New Roman" w:eastAsia="SimSun" w:hAnsi="Times New Roman" w:cs="Tahoma"/>
          <w:i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i/>
          <w:kern w:val="1"/>
          <w:sz w:val="16"/>
          <w:szCs w:val="16"/>
          <w:u w:val="single"/>
          <w:lang w:eastAsia="hi-IN" w:bidi="hi-IN"/>
        </w:rPr>
        <w:t>Для учителя:</w:t>
      </w:r>
    </w:p>
    <w:p w:rsidR="00724990" w:rsidRPr="005D7290" w:rsidRDefault="00724990" w:rsidP="00724990">
      <w:pPr>
        <w:widowControl w:val="0"/>
        <w:shd w:val="clear" w:color="auto" w:fill="FFFFFF"/>
        <w:tabs>
          <w:tab w:val="left" w:pos="3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1. Коровина В.Я., </w:t>
      </w:r>
      <w:proofErr w:type="spellStart"/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Збарский</w:t>
      </w:r>
      <w:proofErr w:type="spellEnd"/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 И.С. Литература: Методические советы: 6 класс. - М.: Просвещение, 2006.</w:t>
      </w:r>
    </w:p>
    <w:p w:rsidR="00724990" w:rsidRPr="005D7290" w:rsidRDefault="00724990" w:rsidP="00724990">
      <w:pPr>
        <w:widowControl w:val="0"/>
        <w:shd w:val="clear" w:color="auto" w:fill="FFFFFF"/>
        <w:tabs>
          <w:tab w:val="left" w:pos="3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2. Фонохрестоматия для учебника литературы 6 класс (</w:t>
      </w:r>
      <w:r w:rsidRPr="005D7290"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  <w:t>Мультимедийные пособия)</w:t>
      </w:r>
    </w:p>
    <w:p w:rsidR="00724990" w:rsidRPr="005D7290" w:rsidRDefault="00724990" w:rsidP="00724990">
      <w:pPr>
        <w:widowControl w:val="0"/>
        <w:shd w:val="clear" w:color="auto" w:fill="FFFFFF"/>
        <w:tabs>
          <w:tab w:val="left" w:pos="3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3.</w:t>
      </w:r>
      <w:r w:rsidRPr="005D7290"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  <w:t xml:space="preserve"> 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Уроки литературы в 6 классе. Издательство Кирилла и </w:t>
      </w:r>
      <w:proofErr w:type="spellStart"/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Мефодия</w:t>
      </w:r>
      <w:proofErr w:type="spellEnd"/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 (</w:t>
      </w:r>
      <w:r w:rsidRPr="005D7290"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  <w:t>Мультимедийные пособия)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.</w:t>
      </w:r>
    </w:p>
    <w:p w:rsidR="00724990" w:rsidRPr="005D7290" w:rsidRDefault="00724990" w:rsidP="0072499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i/>
          <w:kern w:val="1"/>
          <w:sz w:val="16"/>
          <w:szCs w:val="16"/>
          <w:u w:val="single"/>
          <w:lang w:eastAsia="hi-IN" w:bidi="hi-IN"/>
        </w:rPr>
      </w:pPr>
      <w:r w:rsidRPr="005D7290">
        <w:rPr>
          <w:rFonts w:ascii="Times New Roman" w:eastAsia="SimSun" w:hAnsi="Times New Roman" w:cs="Tahoma"/>
          <w:b/>
          <w:i/>
          <w:kern w:val="1"/>
          <w:sz w:val="16"/>
          <w:szCs w:val="16"/>
          <w:u w:val="single"/>
          <w:lang w:eastAsia="hi-IN" w:bidi="hi-IN"/>
        </w:rPr>
        <w:t>Дополнительная литература:</w:t>
      </w:r>
    </w:p>
    <w:p w:rsidR="00724990" w:rsidRPr="005D7290" w:rsidRDefault="00724990" w:rsidP="0072499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1. Универсальные поурочные разработки по литературе. 6 класс. Н.В. Егорова.- М:ВАКО, 2006.</w:t>
      </w:r>
    </w:p>
    <w:p w:rsidR="00724990" w:rsidRPr="005D7290" w:rsidRDefault="00724990" w:rsidP="0072499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2. </w:t>
      </w:r>
      <w:proofErr w:type="spellStart"/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В.П.Полухина</w:t>
      </w:r>
      <w:proofErr w:type="spellEnd"/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 Литература.  6 класс. Методические советы. 5-е издание – М: Просвещение, 2003</w:t>
      </w:r>
    </w:p>
    <w:p w:rsidR="00724990" w:rsidRPr="005D7290" w:rsidRDefault="00724990" w:rsidP="00724990">
      <w:pPr>
        <w:widowControl w:val="0"/>
        <w:suppressAutoHyphens/>
        <w:spacing w:after="0" w:line="240" w:lineRule="auto"/>
        <w:ind w:right="-334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3. Конспекты уроков для учителя литературы. 6 – 10 классы. Авторы: В.Ю.Антышева, Н.А.Айрапетова, И.Ф.Бородина, И.А.Виноградов и др.- М.: Гуманист. Изд. Центр ВЛАДОС, 2002</w:t>
      </w:r>
    </w:p>
    <w:p w:rsidR="00724990" w:rsidRPr="005D7290" w:rsidRDefault="00724990" w:rsidP="0072499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4. </w:t>
      </w:r>
      <w:proofErr w:type="spellStart"/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Т.А.Калганова</w:t>
      </w:r>
      <w:proofErr w:type="spellEnd"/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, </w:t>
      </w:r>
      <w:proofErr w:type="spellStart"/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Н.Ю.Плавинская</w:t>
      </w:r>
      <w:proofErr w:type="spellEnd"/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. Литература. 6 класс. Сборник упражнений.- М: Просвещение, 2012</w:t>
      </w:r>
    </w:p>
    <w:p w:rsidR="00724990" w:rsidRPr="005D7290" w:rsidRDefault="00724990" w:rsidP="0072499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5. </w:t>
      </w:r>
      <w:proofErr w:type="spellStart"/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В.П.Полухина</w:t>
      </w:r>
      <w:proofErr w:type="spellEnd"/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. Читаем, думаем, спорим…  Дидактические материалы по литературе. 5 класс.-М: Просвещение, 2002</w:t>
      </w:r>
    </w:p>
    <w:p w:rsidR="00724990" w:rsidRPr="005D7290" w:rsidRDefault="00724990" w:rsidP="0072499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6.  Ю.В.Лебедев. Духовные истоки русской классики. Поэзия 19 века. Историко-литературные очерки. – М: Классик Стиль,  2005</w:t>
      </w:r>
    </w:p>
    <w:p w:rsidR="00724990" w:rsidRPr="005D7290" w:rsidRDefault="00724990" w:rsidP="0072499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7. </w:t>
      </w:r>
      <w:proofErr w:type="spellStart"/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Н.Е.Смирнова</w:t>
      </w:r>
      <w:proofErr w:type="spellEnd"/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, Н.Н. </w:t>
      </w:r>
      <w:proofErr w:type="spellStart"/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Ципенко</w:t>
      </w:r>
      <w:proofErr w:type="spellEnd"/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. Литература. Русские и зарубежные произведения. Игровые уроки. 5 – 6 классы. - М «Издательство НЦ ЭНАС», 2002</w:t>
      </w:r>
    </w:p>
    <w:p w:rsidR="00724990" w:rsidRPr="005D7290" w:rsidRDefault="00724990" w:rsidP="00724990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D729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СРЕДСТВА ОБУЧЕНИЯ</w:t>
      </w:r>
    </w:p>
    <w:p w:rsidR="00724990" w:rsidRPr="005D7290" w:rsidRDefault="00724990" w:rsidP="00724990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24990" w:rsidRPr="005D7290" w:rsidRDefault="00724990" w:rsidP="007249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290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Портреты русских и зарубежных поэтов и писателей</w:t>
      </w:r>
    </w:p>
    <w:p w:rsidR="00724990" w:rsidRPr="005D7290" w:rsidRDefault="00724990" w:rsidP="007249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290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Раздаточный материал по темам курса</w:t>
      </w:r>
    </w:p>
    <w:p w:rsidR="00724990" w:rsidRPr="005D7290" w:rsidRDefault="00724990" w:rsidP="007249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29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Репродукции картин художников</w:t>
      </w:r>
    </w:p>
    <w:p w:rsidR="00724990" w:rsidRPr="005D7290" w:rsidRDefault="00724990" w:rsidP="007249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29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Фонохрестоматия: Электронное учебное пособие на С</w:t>
      </w:r>
      <w:r w:rsidRPr="005D7290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D</w:t>
      </w:r>
      <w:r w:rsidRPr="005D729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</w:t>
      </w:r>
      <w:r w:rsidRPr="005D7290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P</w:t>
      </w:r>
      <w:r w:rsidRPr="005D729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ОМ / Сост. В.Я. Коровина, В.П. Журавлев, В.И. Коровин. - М.: Просвещение, 2013.</w:t>
      </w:r>
    </w:p>
    <w:p w:rsidR="00724990" w:rsidRPr="005D7290" w:rsidRDefault="00724990" w:rsidP="007249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290">
        <w:rPr>
          <w:rFonts w:ascii="Times New Roman" w:eastAsia="Times New Roman" w:hAnsi="Times New Roman" w:cs="Times New Roman"/>
          <w:sz w:val="16"/>
          <w:szCs w:val="16"/>
          <w:lang w:eastAsia="ru-RU"/>
        </w:rPr>
        <w:t>Экранные пособия</w:t>
      </w:r>
    </w:p>
    <w:p w:rsidR="00724990" w:rsidRPr="005D7290" w:rsidRDefault="00724990" w:rsidP="0072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24990" w:rsidRPr="005D7290" w:rsidRDefault="00724990" w:rsidP="00724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D729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Интернет-ресурсы:</w:t>
      </w:r>
    </w:p>
    <w:p w:rsidR="00724990" w:rsidRPr="005D7290" w:rsidRDefault="00724990" w:rsidP="00724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24990" w:rsidRPr="005D7290" w:rsidRDefault="00724990" w:rsidP="00724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5D7290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Художественная литература:</w:t>
      </w:r>
    </w:p>
    <w:p w:rsidR="00724990" w:rsidRPr="005D7290" w:rsidRDefault="002A1D55" w:rsidP="00724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10" w:history="1"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http://www.</w:t>
        </w:r>
        <w:proofErr w:type="spellStart"/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rusfolk</w:t>
        </w:r>
        <w:proofErr w:type="spellEnd"/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.</w:t>
        </w:r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chat</w:t>
        </w:r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.</w:t>
        </w:r>
        <w:proofErr w:type="spellStart"/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  <w:r w:rsidR="00724990" w:rsidRPr="005D72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Русский фольклор</w:t>
      </w:r>
    </w:p>
    <w:p w:rsidR="00724990" w:rsidRPr="005D7290" w:rsidRDefault="002A1D55" w:rsidP="00724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11" w:history="1"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http</w:t>
        </w:r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://</w:t>
        </w:r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www</w:t>
        </w:r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.</w:t>
        </w:r>
        <w:proofErr w:type="spellStart"/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pogovorka</w:t>
        </w:r>
        <w:proofErr w:type="spellEnd"/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.</w:t>
        </w:r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com</w:t>
        </w:r>
      </w:hyperlink>
      <w:r w:rsidR="00724990" w:rsidRPr="005D7290">
        <w:rPr>
          <w:rFonts w:ascii="Times New Roman" w:eastAsia="Times New Roman" w:hAnsi="Times New Roman" w:cs="Times New Roman"/>
          <w:sz w:val="16"/>
          <w:szCs w:val="16"/>
          <w:lang w:eastAsia="ru-RU"/>
        </w:rPr>
        <w:t>. – Пословицы и поговорки</w:t>
      </w:r>
    </w:p>
    <w:p w:rsidR="00724990" w:rsidRPr="005D7290" w:rsidRDefault="002A1D55" w:rsidP="00724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12" w:history="1"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http://</w:t>
        </w:r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old</w:t>
        </w:r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-</w:t>
        </w:r>
        <w:proofErr w:type="spellStart"/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russian</w:t>
        </w:r>
        <w:proofErr w:type="spellEnd"/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.</w:t>
        </w:r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chat</w:t>
        </w:r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.</w:t>
        </w:r>
        <w:proofErr w:type="spellStart"/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  <w:r w:rsidR="00724990" w:rsidRPr="005D72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Древнерусская литература</w:t>
      </w:r>
    </w:p>
    <w:p w:rsidR="00724990" w:rsidRPr="005D7290" w:rsidRDefault="002A1D55" w:rsidP="00724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13" w:history="1"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http</w:t>
        </w:r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://</w:t>
        </w:r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www</w:t>
        </w:r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.</w:t>
        </w:r>
        <w:proofErr w:type="spellStart"/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klassika</w:t>
        </w:r>
        <w:proofErr w:type="spellEnd"/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.</w:t>
        </w:r>
        <w:proofErr w:type="spellStart"/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  <w:r w:rsidR="00724990" w:rsidRPr="005D72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Библиотека классической русской литературы</w:t>
      </w:r>
    </w:p>
    <w:p w:rsidR="00724990" w:rsidRPr="005D7290" w:rsidRDefault="002A1D55" w:rsidP="00724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14" w:history="1"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http://www.</w:t>
        </w:r>
        <w:proofErr w:type="spellStart"/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ruthenia</w:t>
        </w:r>
        <w:proofErr w:type="spellEnd"/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.</w:t>
        </w:r>
        <w:proofErr w:type="spellStart"/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  <w:r w:rsidR="00724990" w:rsidRPr="005D72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Русская поэзия 60-х годов</w:t>
      </w:r>
    </w:p>
    <w:p w:rsidR="00724990" w:rsidRPr="005D7290" w:rsidRDefault="00724990" w:rsidP="00724990">
      <w:pPr>
        <w:tabs>
          <w:tab w:val="left" w:pos="41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5D7290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Справочно-информационные и методические материалы:</w:t>
      </w:r>
    </w:p>
    <w:p w:rsidR="00724990" w:rsidRPr="005D7290" w:rsidRDefault="002A1D55" w:rsidP="00724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15" w:history="1"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http://www.</w:t>
        </w:r>
        <w:proofErr w:type="spellStart"/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rol</w:t>
        </w:r>
        <w:proofErr w:type="spellEnd"/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.</w:t>
        </w:r>
        <w:proofErr w:type="spellStart"/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  <w:r w:rsidR="00724990" w:rsidRPr="005D72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Электронная версия журнала «Вопросы литературы»</w:t>
      </w:r>
    </w:p>
    <w:p w:rsidR="00724990" w:rsidRPr="005D7290" w:rsidRDefault="002A1D55" w:rsidP="00724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16" w:history="1"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http</w:t>
        </w:r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://</w:t>
        </w:r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www</w:t>
        </w:r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.1</w:t>
        </w:r>
        <w:proofErr w:type="spellStart"/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september</w:t>
        </w:r>
        <w:proofErr w:type="spellEnd"/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.</w:t>
        </w:r>
        <w:proofErr w:type="spellStart"/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  <w:r w:rsidR="00724990" w:rsidRPr="005D72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Электронные версии газеты «Литература» (Приложение к «Первому сентября»)</w:t>
      </w:r>
    </w:p>
    <w:p w:rsidR="00724990" w:rsidRPr="005D7290" w:rsidRDefault="002A1D55" w:rsidP="00724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17" w:history="1"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http</w:t>
        </w:r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://</w:t>
        </w:r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center</w:t>
        </w:r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.</w:t>
        </w:r>
        <w:proofErr w:type="spellStart"/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fio</w:t>
        </w:r>
        <w:proofErr w:type="spellEnd"/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.</w:t>
        </w:r>
        <w:proofErr w:type="spellStart"/>
        <w:r w:rsidR="00724990" w:rsidRPr="005D7290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  <w:r w:rsidR="00724990" w:rsidRPr="005D72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– Мастерская «В помощь учителю. Литература»</w:t>
      </w:r>
    </w:p>
    <w:p w:rsidR="00724990" w:rsidRPr="005D7290" w:rsidRDefault="00724990" w:rsidP="00724990">
      <w:pPr>
        <w:widowControl w:val="0"/>
        <w:shd w:val="clear" w:color="auto" w:fill="FFFFFF"/>
        <w:tabs>
          <w:tab w:val="left" w:pos="3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</w:p>
    <w:p w:rsidR="00724990" w:rsidRPr="005D7290" w:rsidRDefault="00724990" w:rsidP="0072499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</w:pPr>
    </w:p>
    <w:p w:rsidR="00724990" w:rsidRPr="005D7290" w:rsidRDefault="00724990" w:rsidP="0072499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  <w:t>Содержание тем учебного курса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197"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  <w:t xml:space="preserve">Введение. </w:t>
      </w: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t xml:space="preserve">Художественное произведение. Содержание и форма. Автор 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и герой. Отношение автора к герою. Способы выражения авторской позиции.</w:t>
      </w:r>
    </w:p>
    <w:p w:rsidR="0001427E" w:rsidRPr="005D7290" w:rsidRDefault="00724990" w:rsidP="0001427E">
      <w:pPr>
        <w:widowControl w:val="0"/>
        <w:shd w:val="clear" w:color="auto" w:fill="FFFFFF"/>
        <w:suppressAutoHyphens/>
        <w:spacing w:before="264"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  <w:t>УСТНОЕ  НАРОДНОЕ ТВОРЧЕСТВО</w:t>
      </w:r>
    </w:p>
    <w:p w:rsidR="00724990" w:rsidRPr="005D7290" w:rsidRDefault="00724990" w:rsidP="0001427E">
      <w:pPr>
        <w:widowControl w:val="0"/>
        <w:shd w:val="clear" w:color="auto" w:fill="FFFFFF"/>
        <w:suppressAutoHyphens/>
        <w:spacing w:before="264"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spacing w:val="-1"/>
          <w:kern w:val="1"/>
          <w:sz w:val="16"/>
          <w:szCs w:val="16"/>
          <w:lang w:eastAsia="hi-IN" w:bidi="hi-IN"/>
        </w:rPr>
        <w:t xml:space="preserve">Обрядовый фольклор. </w:t>
      </w:r>
      <w:r w:rsidRPr="005D7290">
        <w:rPr>
          <w:rFonts w:ascii="Times New Roman" w:eastAsia="SimSun" w:hAnsi="Times New Roman" w:cs="Tahoma"/>
          <w:spacing w:val="-1"/>
          <w:kern w:val="1"/>
          <w:sz w:val="16"/>
          <w:szCs w:val="16"/>
          <w:lang w:eastAsia="hi-IN" w:bidi="hi-IN"/>
        </w:rPr>
        <w:t>Произведения обрядового фольк</w:t>
      </w:r>
      <w:r w:rsidRPr="005D7290">
        <w:rPr>
          <w:rFonts w:ascii="Times New Roman" w:eastAsia="SimSun" w:hAnsi="Times New Roman" w:cs="Tahoma"/>
          <w:spacing w:val="-1"/>
          <w:kern w:val="1"/>
          <w:sz w:val="16"/>
          <w:szCs w:val="16"/>
          <w:lang w:eastAsia="hi-IN" w:bidi="hi-IN"/>
        </w:rPr>
        <w:softHyphen/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softHyphen/>
        <w:t>лора.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i/>
          <w:iCs/>
          <w:spacing w:val="-2"/>
          <w:kern w:val="1"/>
          <w:sz w:val="16"/>
          <w:szCs w:val="16"/>
          <w:lang w:eastAsia="hi-IN" w:bidi="hi-IN"/>
        </w:rPr>
        <w:t>Пословицы и поговорки.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softHyphen/>
        <w:t>ристичность загадок.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i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i/>
          <w:kern w:val="1"/>
          <w:sz w:val="16"/>
          <w:szCs w:val="16"/>
          <w:lang w:eastAsia="hi-IN" w:bidi="hi-IN"/>
        </w:rPr>
        <w:t>Теория литературы</w:t>
      </w:r>
      <w:r w:rsidRPr="005D7290">
        <w:rPr>
          <w:rFonts w:ascii="Times New Roman" w:eastAsia="SimSun" w:hAnsi="Times New Roman" w:cs="Tahoma"/>
          <w:i/>
          <w:kern w:val="1"/>
          <w:sz w:val="16"/>
          <w:szCs w:val="16"/>
          <w:lang w:eastAsia="hi-IN" w:bidi="hi-IN"/>
        </w:rPr>
        <w:t>. Обрядовый фольклор (началь</w:t>
      </w:r>
      <w:r w:rsidRPr="005D7290">
        <w:rPr>
          <w:rFonts w:ascii="Times New Roman" w:eastAsia="SimSun" w:hAnsi="Times New Roman" w:cs="Tahoma"/>
          <w:i/>
          <w:kern w:val="1"/>
          <w:sz w:val="16"/>
          <w:szCs w:val="16"/>
          <w:lang w:eastAsia="hi-IN" w:bidi="hi-IN"/>
        </w:rPr>
        <w:softHyphen/>
        <w:t>ные представления). Малые жанры фольклора: пословицы и поговорки,  загадки.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211"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  <w:t>ИЗ ДРЕВНЕРУССКОЙ  ЛИТЕРАТУРЫ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120" w:after="0" w:line="240" w:lineRule="auto"/>
        <w:ind w:right="24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i/>
          <w:iCs/>
          <w:spacing w:val="-1"/>
          <w:kern w:val="1"/>
          <w:sz w:val="16"/>
          <w:szCs w:val="16"/>
          <w:lang w:eastAsia="hi-IN" w:bidi="hi-IN"/>
        </w:rPr>
        <w:t xml:space="preserve">«Повесть временных лет», «Сказание о белгородском </w:t>
      </w:r>
      <w:r w:rsidRPr="005D7290">
        <w:rPr>
          <w:rFonts w:ascii="Times New Roman" w:eastAsia="SimSun" w:hAnsi="Times New Roman" w:cs="Tahoma"/>
          <w:b/>
          <w:bCs/>
          <w:i/>
          <w:iCs/>
          <w:kern w:val="1"/>
          <w:sz w:val="16"/>
          <w:szCs w:val="16"/>
          <w:lang w:eastAsia="hi-IN" w:bidi="hi-IN"/>
        </w:rPr>
        <w:t>киселе».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ind w:right="38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i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  <w:t xml:space="preserve"> </w:t>
      </w:r>
      <w:r w:rsidRPr="005D7290">
        <w:rPr>
          <w:rFonts w:ascii="Times New Roman" w:eastAsia="SimSun" w:hAnsi="Times New Roman" w:cs="Tahoma"/>
          <w:bCs/>
          <w:i/>
          <w:kern w:val="1"/>
          <w:sz w:val="16"/>
          <w:szCs w:val="16"/>
          <w:lang w:eastAsia="hi-IN" w:bidi="hi-IN"/>
        </w:rPr>
        <w:t>Теория литературы. Летопись (развитие представления)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</w:pP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  <w:t xml:space="preserve">ИЗ РУССКОЙ ЛИТЕРАТУРЫ </w:t>
      </w:r>
      <w:r w:rsidRPr="005D7290">
        <w:rPr>
          <w:rFonts w:ascii="Times New Roman" w:eastAsia="SimSun" w:hAnsi="Times New Roman" w:cs="Tahoma"/>
          <w:b/>
          <w:bCs/>
          <w:kern w:val="1"/>
          <w:sz w:val="16"/>
          <w:szCs w:val="16"/>
          <w:lang w:val="en-US" w:eastAsia="hi-IN" w:bidi="hi-IN"/>
        </w:rPr>
        <w:t>XIX</w:t>
      </w:r>
      <w:r w:rsidRPr="005D7290"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  <w:t xml:space="preserve"> ВЕКА.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  <w:t>Иван Андреевич Крылов.</w:t>
      </w:r>
      <w:r w:rsidRPr="005D7290">
        <w:rPr>
          <w:rFonts w:ascii="Times New Roman" w:eastAsia="SimSun" w:hAnsi="Times New Roman" w:cs="Tahoma"/>
          <w:bCs/>
          <w:kern w:val="1"/>
          <w:sz w:val="16"/>
          <w:szCs w:val="16"/>
          <w:lang w:eastAsia="hi-IN" w:bidi="hi-IN"/>
        </w:rPr>
        <w:t xml:space="preserve"> Краткий рассказ о писателе-баснописце.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Cs/>
          <w:kern w:val="1"/>
          <w:sz w:val="16"/>
          <w:szCs w:val="16"/>
          <w:lang w:eastAsia="hi-IN" w:bidi="hi-IN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i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Cs/>
          <w:i/>
          <w:kern w:val="1"/>
          <w:sz w:val="16"/>
          <w:szCs w:val="16"/>
          <w:lang w:eastAsia="hi-IN" w:bidi="hi-IN"/>
        </w:rPr>
        <w:t>Теория литературы. Басня. Аллегория (развитие представлений).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</w:pPr>
    </w:p>
    <w:p w:rsidR="0001427E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  <w:t>Александр Сергеевич Пушкин</w:t>
      </w:r>
      <w:r w:rsidRPr="005D7290">
        <w:rPr>
          <w:rFonts w:ascii="Times New Roman" w:eastAsia="SimSun" w:hAnsi="Times New Roman" w:cs="Tahoma"/>
          <w:bCs/>
          <w:kern w:val="1"/>
          <w:sz w:val="16"/>
          <w:szCs w:val="16"/>
          <w:lang w:eastAsia="hi-IN" w:bidi="hi-IN"/>
        </w:rPr>
        <w:t xml:space="preserve">. Краткий рассказ о писателе. </w:t>
      </w:r>
      <w:r w:rsidRPr="005D7290">
        <w:rPr>
          <w:rFonts w:ascii="Times New Roman" w:eastAsia="SimSun" w:hAnsi="Times New Roman" w:cs="Tahoma"/>
          <w:b/>
          <w:bCs/>
          <w:i/>
          <w:kern w:val="1"/>
          <w:sz w:val="16"/>
          <w:szCs w:val="16"/>
          <w:lang w:eastAsia="hi-IN" w:bidi="hi-IN"/>
        </w:rPr>
        <w:t>«Узник».</w:t>
      </w:r>
      <w:r w:rsidRPr="005D7290">
        <w:rPr>
          <w:rFonts w:ascii="Times New Roman" w:eastAsia="SimSun" w:hAnsi="Times New Roman" w:cs="Tahoma"/>
          <w:bCs/>
          <w:kern w:val="1"/>
          <w:sz w:val="16"/>
          <w:szCs w:val="16"/>
          <w:lang w:eastAsia="hi-IN" w:bidi="hi-IN"/>
        </w:rPr>
        <w:t xml:space="preserve"> 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редство выражения поэтической идеи.</w:t>
      </w:r>
    </w:p>
    <w:p w:rsidR="00724990" w:rsidRPr="005D7290" w:rsidRDefault="00724990" w:rsidP="0001427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i/>
          <w:iCs/>
          <w:spacing w:val="-6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i/>
          <w:iCs/>
          <w:kern w:val="1"/>
          <w:sz w:val="16"/>
          <w:szCs w:val="16"/>
          <w:lang w:eastAsia="hi-IN" w:bidi="hi-IN"/>
        </w:rPr>
        <w:t xml:space="preserve">«И.  И.  Пущину». 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Светлое чувство дружбы — помощь в суровых испытаниях. </w:t>
      </w: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t xml:space="preserve">Художественные особенности стихотворного послания. </w:t>
      </w:r>
      <w:r w:rsidRPr="005D7290">
        <w:rPr>
          <w:rFonts w:ascii="Times New Roman" w:eastAsia="SimSun" w:hAnsi="Times New Roman" w:cs="Tahoma"/>
          <w:b/>
          <w:bCs/>
          <w:i/>
          <w:iCs/>
          <w:spacing w:val="-2"/>
          <w:kern w:val="1"/>
          <w:sz w:val="16"/>
          <w:szCs w:val="16"/>
          <w:lang w:eastAsia="hi-IN" w:bidi="hi-IN"/>
        </w:rPr>
        <w:t>«Зим</w:t>
      </w:r>
      <w:r w:rsidRPr="005D7290">
        <w:rPr>
          <w:rFonts w:ascii="Times New Roman" w:eastAsia="SimSun" w:hAnsi="Times New Roman" w:cs="Tahoma"/>
          <w:b/>
          <w:bCs/>
          <w:i/>
          <w:iCs/>
          <w:spacing w:val="-2"/>
          <w:kern w:val="1"/>
          <w:sz w:val="16"/>
          <w:szCs w:val="16"/>
          <w:lang w:eastAsia="hi-IN" w:bidi="hi-IN"/>
        </w:rPr>
        <w:softHyphen/>
      </w:r>
      <w:r w:rsidRPr="005D7290">
        <w:rPr>
          <w:rFonts w:ascii="Times New Roman" w:eastAsia="SimSun" w:hAnsi="Times New Roman" w:cs="Tahoma"/>
          <w:b/>
          <w:bCs/>
          <w:i/>
          <w:iCs/>
          <w:kern w:val="1"/>
          <w:sz w:val="16"/>
          <w:szCs w:val="16"/>
          <w:lang w:eastAsia="hi-IN" w:bidi="hi-IN"/>
        </w:rPr>
        <w:t xml:space="preserve">няя дорога». 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724990" w:rsidRPr="005D7290" w:rsidRDefault="00724990" w:rsidP="0001427E">
      <w:pPr>
        <w:widowControl w:val="0"/>
        <w:shd w:val="clear" w:color="auto" w:fill="FFFFFF"/>
        <w:suppressAutoHyphens/>
        <w:spacing w:before="10" w:after="0" w:line="240" w:lineRule="auto"/>
        <w:jc w:val="both"/>
        <w:rPr>
          <w:rFonts w:ascii="Times New Roman" w:eastAsia="SimSun" w:hAnsi="Times New Roman" w:cs="Tahoma"/>
          <w:b/>
          <w:bCs/>
          <w:i/>
          <w:iCs/>
          <w:spacing w:val="-1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i/>
          <w:iCs/>
          <w:spacing w:val="-6"/>
          <w:kern w:val="1"/>
          <w:sz w:val="16"/>
          <w:szCs w:val="16"/>
          <w:lang w:eastAsia="hi-IN" w:bidi="hi-IN"/>
        </w:rPr>
        <w:t xml:space="preserve">«Повести покойного Ивана Петровича Белкина». </w:t>
      </w:r>
      <w:r w:rsidRPr="005D7290">
        <w:rPr>
          <w:rFonts w:ascii="Times New Roman" w:eastAsia="SimSun" w:hAnsi="Times New Roman" w:cs="Tahoma"/>
          <w:spacing w:val="-6"/>
          <w:kern w:val="1"/>
          <w:sz w:val="16"/>
          <w:szCs w:val="16"/>
          <w:lang w:eastAsia="hi-IN" w:bidi="hi-IN"/>
        </w:rPr>
        <w:t xml:space="preserve">Книга 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(цикл) повестей. Повествование от лица вымышленного автора как художественный прием.</w:t>
      </w:r>
    </w:p>
    <w:p w:rsidR="00724990" w:rsidRPr="005D7290" w:rsidRDefault="00724990" w:rsidP="0001427E">
      <w:pPr>
        <w:widowControl w:val="0"/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eastAsia="SimSun" w:hAnsi="Times New Roman" w:cs="Tahoma"/>
          <w:b/>
          <w:bCs/>
          <w:i/>
          <w:iCs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i/>
          <w:iCs/>
          <w:spacing w:val="-1"/>
          <w:kern w:val="1"/>
          <w:sz w:val="16"/>
          <w:szCs w:val="16"/>
          <w:lang w:eastAsia="hi-IN" w:bidi="hi-IN"/>
        </w:rPr>
        <w:t xml:space="preserve">«Барышня-крестьянка». </w:t>
      </w:r>
      <w:r w:rsidRPr="005D7290">
        <w:rPr>
          <w:rFonts w:ascii="Times New Roman" w:eastAsia="SimSun" w:hAnsi="Times New Roman" w:cs="Tahoma"/>
          <w:spacing w:val="-1"/>
          <w:kern w:val="1"/>
          <w:sz w:val="16"/>
          <w:szCs w:val="16"/>
          <w:lang w:eastAsia="hi-IN" w:bidi="hi-IN"/>
        </w:rPr>
        <w:t xml:space="preserve">Сюжет и герои повести. Прием 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ind w:right="14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i/>
          <w:iCs/>
          <w:kern w:val="1"/>
          <w:sz w:val="16"/>
          <w:szCs w:val="16"/>
          <w:lang w:eastAsia="hi-IN" w:bidi="hi-IN"/>
        </w:rPr>
        <w:t xml:space="preserve"> «Дубровский». 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Изображение русского барства. Дубров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softHyphen/>
        <w:t>ский-старший и Троекуров. Протест Владимира Дубровско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softHyphen/>
        <w:t>симости личности. Романтическая история любви Владими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softHyphen/>
        <w:t>ра и Маши. Авторское отношение к героям.</w:t>
      </w:r>
    </w:p>
    <w:p w:rsidR="0001427E" w:rsidRPr="005D7290" w:rsidRDefault="00724990" w:rsidP="0001427E">
      <w:pPr>
        <w:widowControl w:val="0"/>
        <w:shd w:val="clear" w:color="auto" w:fill="FFFFFF"/>
        <w:suppressAutoHyphens/>
        <w:spacing w:after="0" w:line="240" w:lineRule="auto"/>
        <w:ind w:right="14"/>
        <w:jc w:val="both"/>
        <w:rPr>
          <w:rFonts w:ascii="Times New Roman" w:eastAsia="SimSun" w:hAnsi="Times New Roman" w:cs="Tahoma"/>
          <w:i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i/>
          <w:kern w:val="1"/>
          <w:sz w:val="16"/>
          <w:szCs w:val="16"/>
          <w:lang w:eastAsia="hi-IN" w:bidi="hi-IN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724990" w:rsidRPr="005D7290" w:rsidRDefault="00724990" w:rsidP="0001427E">
      <w:pPr>
        <w:widowControl w:val="0"/>
        <w:shd w:val="clear" w:color="auto" w:fill="FFFFFF"/>
        <w:suppressAutoHyphens/>
        <w:spacing w:after="0" w:line="240" w:lineRule="auto"/>
        <w:ind w:right="14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  <w:t xml:space="preserve">Михаил Юрьевич Лермонтов. 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Краткий рассказ о поэте </w:t>
      </w:r>
      <w:r w:rsidRPr="005D7290">
        <w:rPr>
          <w:rFonts w:ascii="Times New Roman" w:eastAsia="SimSun" w:hAnsi="Times New Roman" w:cs="Tahoma"/>
          <w:b/>
          <w:bCs/>
          <w:i/>
          <w:iCs/>
          <w:kern w:val="1"/>
          <w:sz w:val="16"/>
          <w:szCs w:val="16"/>
          <w:lang w:eastAsia="hi-IN" w:bidi="hi-IN"/>
        </w:rPr>
        <w:t xml:space="preserve">«Тучи».  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Чувство  одиночества  и  тоски,  любовь  поэта-изгнанника к оставляемой им Родине.  Прием сравнения как основа построения стихотворения. 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lastRenderedPageBreak/>
        <w:t>Особенности инто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softHyphen/>
        <w:t>нации.</w:t>
      </w:r>
      <w:r w:rsidRPr="005D7290">
        <w:rPr>
          <w:rFonts w:ascii="Times New Roman" w:eastAsia="SimSun" w:hAnsi="Times New Roman" w:cs="Tahoma"/>
          <w:b/>
          <w:bCs/>
          <w:i/>
          <w:iCs/>
          <w:kern w:val="1"/>
          <w:sz w:val="16"/>
          <w:szCs w:val="16"/>
          <w:lang w:eastAsia="hi-IN" w:bidi="hi-IN"/>
        </w:rPr>
        <w:t>«Листок», «На севере диком...», «Утес», «Три пальмы»</w:t>
      </w:r>
      <w:r w:rsidRPr="005D7290">
        <w:rPr>
          <w:rFonts w:ascii="Times New Roman" w:eastAsia="SimSun" w:hAnsi="Times New Roman" w:cs="Tahoma"/>
          <w:b/>
          <w:bCs/>
          <w:spacing w:val="-20"/>
          <w:kern w:val="1"/>
          <w:sz w:val="16"/>
          <w:szCs w:val="16"/>
          <w:lang w:eastAsia="hi-IN" w:bidi="hi-IN"/>
        </w:rPr>
        <w:t xml:space="preserve"> </w:t>
      </w:r>
      <w:r w:rsidR="002A1D55">
        <w:rPr>
          <w:rFonts w:ascii="Times New Roman" w:eastAsia="SimSun" w:hAnsi="Times New Roman" w:cs="Tahoma"/>
          <w:noProof/>
          <w:kern w:val="1"/>
          <w:sz w:val="16"/>
          <w:szCs w:val="16"/>
          <w:lang w:eastAsia="ru-RU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" o:allowincell="f" strokeweight=".25pt">
            <w10:wrap anchorx="margin"/>
          </v:line>
        </w:pic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Тема красоты, гармонии человека с миром. Особенности сражения темы одиночества в лирике Лермонтова.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i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i/>
          <w:kern w:val="1"/>
          <w:sz w:val="16"/>
          <w:szCs w:val="16"/>
          <w:lang w:eastAsia="hi-IN" w:bidi="hi-IN"/>
        </w:rPr>
        <w:t>Теория литературы. Антитеза. Двусложные (ямб, хорей) и трехсложные (дактиль, амфибрахий, анапест) раз</w:t>
      </w:r>
      <w:r w:rsidRPr="005D7290">
        <w:rPr>
          <w:rFonts w:ascii="Times New Roman" w:eastAsia="SimSun" w:hAnsi="Times New Roman" w:cs="Tahoma"/>
          <w:i/>
          <w:kern w:val="1"/>
          <w:sz w:val="16"/>
          <w:szCs w:val="16"/>
          <w:lang w:eastAsia="hi-IN" w:bidi="hi-IN"/>
        </w:rPr>
        <w:softHyphen/>
        <w:t>меры стиха (начальные понятия). Поэтическая интонация ( начальные представления).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264"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  <w:t xml:space="preserve">Иван Сергеевич Тургенев. 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Краткий рассказ о писателе.</w:t>
      </w:r>
    </w:p>
    <w:p w:rsidR="0001427E" w:rsidRPr="005D7290" w:rsidRDefault="00724990" w:rsidP="0001427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i/>
          <w:iCs/>
          <w:kern w:val="1"/>
          <w:sz w:val="16"/>
          <w:szCs w:val="16"/>
          <w:lang w:eastAsia="hi-IN" w:bidi="hi-IN"/>
        </w:rPr>
        <w:t xml:space="preserve">«Бежин луг». 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724990" w:rsidRPr="005D7290" w:rsidRDefault="00724990" w:rsidP="0001427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  <w:t xml:space="preserve">Федор Иванович Тютчев. 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Рассказ о поэте.</w:t>
      </w:r>
    </w:p>
    <w:p w:rsidR="00724990" w:rsidRPr="005D7290" w:rsidRDefault="00724990" w:rsidP="00724990">
      <w:pPr>
        <w:widowControl w:val="0"/>
        <w:shd w:val="clear" w:color="auto" w:fill="FFFFFF"/>
        <w:tabs>
          <w:tab w:val="left" w:pos="3994"/>
        </w:tabs>
        <w:suppressAutoHyphens/>
        <w:spacing w:after="0" w:line="240" w:lineRule="auto"/>
        <w:ind w:right="5"/>
        <w:jc w:val="both"/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i/>
          <w:spacing w:val="-2"/>
          <w:kern w:val="1"/>
          <w:sz w:val="16"/>
          <w:szCs w:val="16"/>
          <w:lang w:eastAsia="hi-IN" w:bidi="hi-IN"/>
        </w:rPr>
        <w:t>Стихотворения «Листья», «Неохотно и несмело...».</w:t>
      </w: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t xml:space="preserve"> Передача сложных, переходных состояний природы, запечат</w:t>
      </w: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softHyphen/>
        <w:t>деб человека и коршуна: свободный полет коршуна и земная обреченность человека.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240"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  <w:t xml:space="preserve">Афанасий Афанасьевич Фет. 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Рассказ о поэте.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Стихотворения: </w:t>
      </w:r>
      <w:r w:rsidRPr="005D7290">
        <w:rPr>
          <w:rFonts w:ascii="Times New Roman" w:eastAsia="SimSun" w:hAnsi="Times New Roman" w:cs="Tahoma"/>
          <w:b/>
          <w:bCs/>
          <w:i/>
          <w:iCs/>
          <w:kern w:val="1"/>
          <w:sz w:val="16"/>
          <w:szCs w:val="16"/>
          <w:lang w:eastAsia="hi-IN" w:bidi="hi-IN"/>
        </w:rPr>
        <w:t>«Ель рукавом мне тропинку завеси</w:t>
      </w:r>
      <w:r w:rsidRPr="005D7290">
        <w:rPr>
          <w:rFonts w:ascii="Times New Roman" w:eastAsia="SimSun" w:hAnsi="Times New Roman" w:cs="Tahoma"/>
          <w:b/>
          <w:bCs/>
          <w:i/>
          <w:iCs/>
          <w:kern w:val="1"/>
          <w:sz w:val="16"/>
          <w:szCs w:val="16"/>
          <w:lang w:eastAsia="hi-IN" w:bidi="hi-IN"/>
        </w:rPr>
        <w:softHyphen/>
        <w:t xml:space="preserve">ла...», «Опять незримые усилья...», «Еще майская ночь», </w:t>
      </w:r>
      <w:r w:rsidRPr="005D7290">
        <w:rPr>
          <w:rFonts w:ascii="Times New Roman" w:eastAsia="SimSun" w:hAnsi="Times New Roman" w:cs="Tahoma"/>
          <w:b/>
          <w:bCs/>
          <w:i/>
          <w:iCs/>
          <w:spacing w:val="-2"/>
          <w:kern w:val="1"/>
          <w:sz w:val="16"/>
          <w:szCs w:val="16"/>
          <w:lang w:eastAsia="hi-IN" w:bidi="hi-IN"/>
        </w:rPr>
        <w:t xml:space="preserve">«Учись у них </w:t>
      </w:r>
      <w:r w:rsidRPr="005D7290">
        <w:rPr>
          <w:rFonts w:ascii="Times New Roman" w:eastAsia="SimSun" w:hAnsi="Times New Roman" w:cs="Tahoma"/>
          <w:b/>
          <w:bCs/>
          <w:spacing w:val="-2"/>
          <w:kern w:val="1"/>
          <w:sz w:val="16"/>
          <w:szCs w:val="16"/>
          <w:lang w:eastAsia="hi-IN" w:bidi="hi-IN"/>
        </w:rPr>
        <w:t xml:space="preserve">— у </w:t>
      </w:r>
      <w:r w:rsidRPr="005D7290">
        <w:rPr>
          <w:rFonts w:ascii="Times New Roman" w:eastAsia="SimSun" w:hAnsi="Times New Roman" w:cs="Tahoma"/>
          <w:b/>
          <w:bCs/>
          <w:i/>
          <w:iCs/>
          <w:spacing w:val="-2"/>
          <w:kern w:val="1"/>
          <w:sz w:val="16"/>
          <w:szCs w:val="16"/>
          <w:lang w:eastAsia="hi-IN" w:bidi="hi-IN"/>
        </w:rPr>
        <w:t xml:space="preserve">дуба, у березы...». </w:t>
      </w: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t xml:space="preserve">Жизнеутверждающее 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начало в лирике Фета. Природа как воплощение прекрас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softHyphen/>
        <w:t>ного. Эстетизация конкретной детали. Чувственный харак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softHyphen/>
        <w:t>зом для искусства. Гармоничность и музыкальность поэти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softHyphen/>
        <w:t>ческой речи Фета. Краски и звуки в пейзажной лирике.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ind w:right="14"/>
        <w:jc w:val="both"/>
        <w:rPr>
          <w:rFonts w:ascii="Times New Roman" w:eastAsia="SimSun" w:hAnsi="Times New Roman" w:cs="Tahoma"/>
          <w:i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i/>
          <w:kern w:val="1"/>
          <w:sz w:val="16"/>
          <w:szCs w:val="16"/>
          <w:lang w:eastAsia="hi-IN" w:bidi="hi-IN"/>
        </w:rPr>
        <w:t>Теория литературы. Пейзажная лирика (развитие понятия).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ind w:right="34"/>
        <w:jc w:val="both"/>
        <w:rPr>
          <w:rFonts w:ascii="Times New Roman" w:eastAsia="SimSun" w:hAnsi="Times New Roman" w:cs="Tahoma"/>
          <w:b/>
          <w:bCs/>
          <w:spacing w:val="-2"/>
          <w:kern w:val="1"/>
          <w:sz w:val="16"/>
          <w:szCs w:val="16"/>
          <w:lang w:eastAsia="hi-IN" w:bidi="hi-IN"/>
        </w:rPr>
      </w:pP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ind w:right="34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spacing w:val="-2"/>
          <w:kern w:val="1"/>
          <w:sz w:val="16"/>
          <w:szCs w:val="16"/>
          <w:lang w:eastAsia="hi-IN" w:bidi="hi-IN"/>
        </w:rPr>
        <w:t xml:space="preserve">Николай Алексеевич Некрасов. </w:t>
      </w: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t>Краткий рассказ о жиз</w:t>
      </w: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softHyphen/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ни поэта.</w:t>
      </w:r>
    </w:p>
    <w:p w:rsidR="00724990" w:rsidRPr="005D7290" w:rsidRDefault="0001427E" w:rsidP="00724990">
      <w:pPr>
        <w:widowControl w:val="0"/>
        <w:shd w:val="clear" w:color="auto" w:fill="FFFFFF"/>
        <w:suppressAutoHyphens/>
        <w:spacing w:after="0" w:line="240" w:lineRule="auto"/>
        <w:ind w:right="24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i/>
          <w:iCs/>
          <w:kern w:val="1"/>
          <w:sz w:val="16"/>
          <w:szCs w:val="16"/>
          <w:lang w:eastAsia="hi-IN" w:bidi="hi-IN"/>
        </w:rPr>
        <w:t xml:space="preserve"> </w:t>
      </w:r>
      <w:r w:rsidR="00724990" w:rsidRPr="005D7290">
        <w:rPr>
          <w:rFonts w:ascii="Times New Roman" w:eastAsia="SimSun" w:hAnsi="Times New Roman" w:cs="Tahoma"/>
          <w:b/>
          <w:bCs/>
          <w:i/>
          <w:iCs/>
          <w:kern w:val="1"/>
          <w:sz w:val="16"/>
          <w:szCs w:val="16"/>
          <w:lang w:eastAsia="hi-IN" w:bidi="hi-IN"/>
        </w:rPr>
        <w:t xml:space="preserve">«Железная дорога». </w:t>
      </w:r>
      <w:r w:rsidR="00724990"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Картины подневольного труда. На</w:t>
      </w:r>
      <w:r w:rsidR="00724990"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="00724990"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="00724990"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softHyphen/>
        <w:t>рении.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ind w:right="24"/>
        <w:jc w:val="both"/>
        <w:rPr>
          <w:rFonts w:ascii="Times New Roman" w:eastAsia="SimSun" w:hAnsi="Times New Roman" w:cs="Tahoma"/>
          <w:i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i/>
          <w:kern w:val="1"/>
          <w:sz w:val="16"/>
          <w:szCs w:val="16"/>
          <w:lang w:eastAsia="hi-IN" w:bidi="hi-IN"/>
        </w:rPr>
        <w:t>Теория литературы. Стихотворные размеры (закре</w:t>
      </w:r>
      <w:r w:rsidRPr="005D7290">
        <w:rPr>
          <w:rFonts w:ascii="Times New Roman" w:eastAsia="SimSun" w:hAnsi="Times New Roman" w:cs="Tahoma"/>
          <w:i/>
          <w:kern w:val="1"/>
          <w:sz w:val="16"/>
          <w:szCs w:val="16"/>
          <w:lang w:eastAsia="hi-IN" w:bidi="hi-IN"/>
        </w:rPr>
        <w:softHyphen/>
        <w:t>пление понятия). Диалог. Строфа (начальные представле</w:t>
      </w:r>
      <w:r w:rsidRPr="005D7290">
        <w:rPr>
          <w:rFonts w:ascii="Times New Roman" w:eastAsia="SimSun" w:hAnsi="Times New Roman" w:cs="Tahoma"/>
          <w:i/>
          <w:kern w:val="1"/>
          <w:sz w:val="16"/>
          <w:szCs w:val="16"/>
          <w:lang w:eastAsia="hi-IN" w:bidi="hi-IN"/>
        </w:rPr>
        <w:softHyphen/>
        <w:t>ния).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178" w:after="0" w:line="240" w:lineRule="auto"/>
        <w:ind w:right="29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  <w:t xml:space="preserve">Николай Семенович Лесков. 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Краткий рассказ о писа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softHyphen/>
        <w:t>теле.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ind w:right="14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i/>
          <w:iCs/>
          <w:spacing w:val="-1"/>
          <w:kern w:val="1"/>
          <w:sz w:val="16"/>
          <w:szCs w:val="16"/>
          <w:lang w:eastAsia="hi-IN" w:bidi="hi-IN"/>
        </w:rPr>
        <w:t xml:space="preserve">«Левша». </w:t>
      </w:r>
      <w:r w:rsidRPr="005D7290">
        <w:rPr>
          <w:rFonts w:ascii="Times New Roman" w:eastAsia="SimSun" w:hAnsi="Times New Roman" w:cs="Tahoma"/>
          <w:spacing w:val="-1"/>
          <w:kern w:val="1"/>
          <w:sz w:val="16"/>
          <w:szCs w:val="16"/>
          <w:lang w:eastAsia="hi-IN" w:bidi="hi-IN"/>
        </w:rPr>
        <w:t xml:space="preserve">Гордость писателя за народ, его трудолюбие, 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талантливость, патриотизм. Горькое чувство от его унижен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softHyphen/>
        <w:t>ности и бесправия. Едкая насмешка над царскими чинов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ind w:right="19"/>
        <w:jc w:val="both"/>
        <w:rPr>
          <w:rFonts w:ascii="Times New Roman" w:eastAsia="SimSun" w:hAnsi="Times New Roman" w:cs="Tahoma"/>
          <w:i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i/>
          <w:kern w:val="1"/>
          <w:sz w:val="16"/>
          <w:szCs w:val="16"/>
          <w:lang w:eastAsia="hi-IN" w:bidi="hi-IN"/>
        </w:rPr>
        <w:t>Теория литературы. Сказ как форма повествования (начальные представления). Ирония (начальные представле</w:t>
      </w:r>
      <w:r w:rsidRPr="005D7290">
        <w:rPr>
          <w:rFonts w:ascii="Times New Roman" w:eastAsia="SimSun" w:hAnsi="Times New Roman" w:cs="Tahoma"/>
          <w:i/>
          <w:kern w:val="1"/>
          <w:sz w:val="16"/>
          <w:szCs w:val="16"/>
          <w:lang w:eastAsia="hi-IN" w:bidi="hi-IN"/>
        </w:rPr>
        <w:softHyphen/>
        <w:t>ния).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187"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  <w:t xml:space="preserve">Антон Павлович Чехов. 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Краткий рассказ о писателе.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i/>
          <w:iCs/>
          <w:spacing w:val="-1"/>
          <w:kern w:val="1"/>
          <w:sz w:val="16"/>
          <w:szCs w:val="16"/>
          <w:lang w:eastAsia="hi-IN" w:bidi="hi-IN"/>
        </w:rPr>
        <w:t xml:space="preserve">«Толстый и тонкий». </w:t>
      </w:r>
      <w:r w:rsidRPr="005D7290">
        <w:rPr>
          <w:rFonts w:ascii="Times New Roman" w:eastAsia="SimSun" w:hAnsi="Times New Roman" w:cs="Tahoma"/>
          <w:spacing w:val="-1"/>
          <w:kern w:val="1"/>
          <w:sz w:val="16"/>
          <w:szCs w:val="16"/>
          <w:lang w:eastAsia="hi-IN" w:bidi="hi-IN"/>
        </w:rPr>
        <w:t xml:space="preserve">Речь героев как источник юмора. 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Юмористическая ситуация. Разоблачение лицемерия. Роль художественной детали.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i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i/>
          <w:kern w:val="1"/>
          <w:sz w:val="16"/>
          <w:szCs w:val="16"/>
          <w:lang w:eastAsia="hi-IN" w:bidi="hi-IN"/>
        </w:rPr>
        <w:t>Теория   литературы. Юмор (развитие понятия).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245" w:after="0" w:line="240" w:lineRule="auto"/>
        <w:ind w:right="922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  <w:t>Родная  природа в  стихотворениях русских поэтов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134"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  <w:t xml:space="preserve">Я. Полонский. </w:t>
      </w:r>
      <w:r w:rsidRPr="005D7290">
        <w:rPr>
          <w:rFonts w:ascii="Times New Roman" w:eastAsia="SimSun" w:hAnsi="Times New Roman" w:cs="Tahoma"/>
          <w:i/>
          <w:iCs/>
          <w:kern w:val="1"/>
          <w:sz w:val="16"/>
          <w:szCs w:val="16"/>
          <w:lang w:eastAsia="hi-IN" w:bidi="hi-IN"/>
        </w:rPr>
        <w:t>«По горам две хмурых тучи...», «Посмот</w:t>
      </w:r>
      <w:r w:rsidRPr="005D7290">
        <w:rPr>
          <w:rFonts w:ascii="Times New Roman" w:eastAsia="SimSun" w:hAnsi="Times New Roman" w:cs="Tahoma"/>
          <w:i/>
          <w:iCs/>
          <w:kern w:val="1"/>
          <w:sz w:val="16"/>
          <w:szCs w:val="16"/>
          <w:lang w:eastAsia="hi-IN" w:bidi="hi-IN"/>
        </w:rPr>
        <w:softHyphen/>
        <w:t xml:space="preserve">ри, какая мгла...»; </w:t>
      </w:r>
      <w:r w:rsidRPr="005D7290"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  <w:t xml:space="preserve">Е. Баратынский. </w:t>
      </w:r>
      <w:r w:rsidRPr="005D7290">
        <w:rPr>
          <w:rFonts w:ascii="Times New Roman" w:eastAsia="SimSun" w:hAnsi="Times New Roman" w:cs="Tahoma"/>
          <w:i/>
          <w:iCs/>
          <w:kern w:val="1"/>
          <w:sz w:val="16"/>
          <w:szCs w:val="16"/>
          <w:lang w:eastAsia="hi-IN" w:bidi="hi-IN"/>
        </w:rPr>
        <w:t xml:space="preserve">«Весна, весна! Как воздух чист...», «Чудный град...»; </w:t>
      </w:r>
      <w:r w:rsidRPr="005D7290"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  <w:t xml:space="preserve">А. Толстой. </w:t>
      </w:r>
      <w:r w:rsidRPr="005D7290">
        <w:rPr>
          <w:rFonts w:ascii="Times New Roman" w:eastAsia="SimSun" w:hAnsi="Times New Roman" w:cs="Tahoma"/>
          <w:i/>
          <w:iCs/>
          <w:kern w:val="1"/>
          <w:sz w:val="16"/>
          <w:szCs w:val="16"/>
          <w:lang w:eastAsia="hi-IN" w:bidi="hi-IN"/>
        </w:rPr>
        <w:t>«Где гнутся над нутом лозы...».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ind w:right="14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eastAsia="SimSun" w:hAnsi="Times New Roman" w:cs="Tahoma"/>
          <w:i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i/>
          <w:kern w:val="1"/>
          <w:sz w:val="16"/>
          <w:szCs w:val="16"/>
          <w:lang w:eastAsia="hi-IN" w:bidi="hi-IN"/>
        </w:rPr>
        <w:t>Теория литературы. Лирика как род литературы развитие представления).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211"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  <w:t xml:space="preserve">ИЗ   РУССКОЙ  ЛИТЕРАТУРЫ  </w:t>
      </w:r>
      <w:r w:rsidRPr="005D7290">
        <w:rPr>
          <w:rFonts w:ascii="Times New Roman" w:eastAsia="SimSun" w:hAnsi="Times New Roman" w:cs="Tahoma"/>
          <w:b/>
          <w:bCs/>
          <w:kern w:val="1"/>
          <w:sz w:val="16"/>
          <w:szCs w:val="16"/>
          <w:lang w:val="en-US" w:eastAsia="hi-IN" w:bidi="hi-IN"/>
        </w:rPr>
        <w:t>XX</w:t>
      </w:r>
      <w:r w:rsidRPr="005D7290"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  <w:t xml:space="preserve">  ВЕКА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144" w:after="0" w:line="240" w:lineRule="auto"/>
        <w:ind w:right="14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spacing w:val="-2"/>
          <w:kern w:val="1"/>
          <w:sz w:val="16"/>
          <w:szCs w:val="16"/>
          <w:lang w:eastAsia="hi-IN" w:bidi="hi-IN"/>
        </w:rPr>
        <w:t xml:space="preserve">Андрей Платонович Платонов. </w:t>
      </w: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t>Краткий рассказ о писат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еле.</w:t>
      </w:r>
    </w:p>
    <w:p w:rsidR="00724990" w:rsidRPr="005D7290" w:rsidRDefault="00724990" w:rsidP="0001427E">
      <w:pPr>
        <w:widowControl w:val="0"/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eastAsia="SimSun" w:hAnsi="Times New Roman" w:cs="Tahoma"/>
          <w:b/>
          <w:bCs/>
          <w:spacing w:val="-2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i/>
          <w:iCs/>
          <w:kern w:val="1"/>
          <w:sz w:val="16"/>
          <w:szCs w:val="16"/>
          <w:lang w:eastAsia="hi-IN" w:bidi="hi-IN"/>
        </w:rPr>
        <w:t xml:space="preserve">«Неизвестный цветок». 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Прекрасное вокруг нас. «Ни на кого не похожие» герои А. Платонова.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110"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spacing w:val="-2"/>
          <w:kern w:val="1"/>
          <w:sz w:val="16"/>
          <w:szCs w:val="16"/>
          <w:lang w:eastAsia="hi-IN" w:bidi="hi-IN"/>
        </w:rPr>
        <w:t xml:space="preserve">Александр Степанович Грин. </w:t>
      </w:r>
      <w:r w:rsidRPr="005D7290">
        <w:rPr>
          <w:rFonts w:ascii="Times New Roman" w:eastAsia="SimSun" w:hAnsi="Times New Roman" w:cs="Tahoma"/>
          <w:spacing w:val="-2"/>
          <w:kern w:val="1"/>
          <w:sz w:val="16"/>
          <w:szCs w:val="16"/>
          <w:lang w:eastAsia="hi-IN" w:bidi="hi-IN"/>
        </w:rPr>
        <w:t>Краткий рассказ о писателе.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i/>
          <w:iCs/>
          <w:kern w:val="1"/>
          <w:sz w:val="16"/>
          <w:szCs w:val="16"/>
          <w:lang w:eastAsia="hi-IN" w:bidi="hi-IN"/>
        </w:rPr>
        <w:t xml:space="preserve">«Алые паруса». 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Жестокая реальность и романтическая мечта в повести. Душевная чистота главных героев. Отно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softHyphen/>
        <w:t>шение автора к героям.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206"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  <w:t>Произведения о Великой  Отечественной  войне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134" w:after="0" w:line="240" w:lineRule="auto"/>
        <w:ind w:right="10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spacing w:val="-3"/>
          <w:kern w:val="1"/>
          <w:sz w:val="16"/>
          <w:szCs w:val="16"/>
          <w:lang w:eastAsia="hi-IN" w:bidi="hi-IN"/>
        </w:rPr>
        <w:t xml:space="preserve">К. М. Симонов. </w:t>
      </w:r>
      <w:r w:rsidRPr="005D7290">
        <w:rPr>
          <w:rFonts w:ascii="Times New Roman" w:eastAsia="SimSun" w:hAnsi="Times New Roman" w:cs="Tahoma"/>
          <w:b/>
          <w:bCs/>
          <w:i/>
          <w:iCs/>
          <w:spacing w:val="-3"/>
          <w:kern w:val="1"/>
          <w:sz w:val="16"/>
          <w:szCs w:val="16"/>
          <w:lang w:eastAsia="hi-IN" w:bidi="hi-IN"/>
        </w:rPr>
        <w:t>«Ты помнишь, Алеша, дороги Смолен</w:t>
      </w:r>
      <w:r w:rsidRPr="005D7290">
        <w:rPr>
          <w:rFonts w:ascii="Times New Roman" w:eastAsia="SimSun" w:hAnsi="Times New Roman" w:cs="Tahoma"/>
          <w:b/>
          <w:bCs/>
          <w:i/>
          <w:iCs/>
          <w:spacing w:val="-3"/>
          <w:kern w:val="1"/>
          <w:sz w:val="16"/>
          <w:szCs w:val="16"/>
          <w:lang w:eastAsia="hi-IN" w:bidi="hi-IN"/>
        </w:rPr>
        <w:softHyphen/>
        <w:t xml:space="preserve">щины...»; </w:t>
      </w:r>
      <w:r w:rsidRPr="005D7290">
        <w:rPr>
          <w:rFonts w:ascii="Times New Roman" w:eastAsia="SimSun" w:hAnsi="Times New Roman" w:cs="Tahoma"/>
          <w:b/>
          <w:bCs/>
          <w:spacing w:val="-3"/>
          <w:kern w:val="1"/>
          <w:sz w:val="16"/>
          <w:szCs w:val="16"/>
          <w:lang w:eastAsia="hi-IN" w:bidi="hi-IN"/>
        </w:rPr>
        <w:t xml:space="preserve">Н. И. </w:t>
      </w:r>
      <w:proofErr w:type="spellStart"/>
      <w:r w:rsidRPr="005D7290">
        <w:rPr>
          <w:rFonts w:ascii="Times New Roman" w:eastAsia="SimSun" w:hAnsi="Times New Roman" w:cs="Tahoma"/>
          <w:b/>
          <w:bCs/>
          <w:spacing w:val="-3"/>
          <w:kern w:val="1"/>
          <w:sz w:val="16"/>
          <w:szCs w:val="16"/>
          <w:lang w:eastAsia="hi-IN" w:bidi="hi-IN"/>
        </w:rPr>
        <w:t>Рыленков</w:t>
      </w:r>
      <w:proofErr w:type="spellEnd"/>
      <w:r w:rsidRPr="005D7290">
        <w:rPr>
          <w:rFonts w:ascii="Times New Roman" w:eastAsia="SimSun" w:hAnsi="Times New Roman" w:cs="Tahoma"/>
          <w:b/>
          <w:bCs/>
          <w:spacing w:val="-3"/>
          <w:kern w:val="1"/>
          <w:sz w:val="16"/>
          <w:szCs w:val="16"/>
          <w:lang w:eastAsia="hi-IN" w:bidi="hi-IN"/>
        </w:rPr>
        <w:t xml:space="preserve">. </w:t>
      </w:r>
      <w:r w:rsidRPr="005D7290">
        <w:rPr>
          <w:rFonts w:ascii="Times New Roman" w:eastAsia="SimSun" w:hAnsi="Times New Roman" w:cs="Tahoma"/>
          <w:b/>
          <w:bCs/>
          <w:i/>
          <w:iCs/>
          <w:spacing w:val="-3"/>
          <w:kern w:val="1"/>
          <w:sz w:val="16"/>
          <w:szCs w:val="16"/>
          <w:lang w:eastAsia="hi-IN" w:bidi="hi-IN"/>
        </w:rPr>
        <w:t xml:space="preserve">«Бой шел всю ночь...»; </w:t>
      </w:r>
      <w:r w:rsidRPr="005D7290">
        <w:rPr>
          <w:rFonts w:ascii="Times New Roman" w:eastAsia="SimSun" w:hAnsi="Times New Roman" w:cs="Tahoma"/>
          <w:b/>
          <w:bCs/>
          <w:spacing w:val="-3"/>
          <w:kern w:val="1"/>
          <w:sz w:val="16"/>
          <w:szCs w:val="16"/>
          <w:lang w:eastAsia="hi-IN" w:bidi="hi-IN"/>
        </w:rPr>
        <w:t>Д. С. Са</w:t>
      </w:r>
      <w:r w:rsidRPr="005D7290">
        <w:rPr>
          <w:rFonts w:ascii="Times New Roman" w:eastAsia="SimSun" w:hAnsi="Times New Roman" w:cs="Tahoma"/>
          <w:b/>
          <w:bCs/>
          <w:spacing w:val="-3"/>
          <w:kern w:val="1"/>
          <w:sz w:val="16"/>
          <w:szCs w:val="16"/>
          <w:lang w:eastAsia="hi-IN" w:bidi="hi-IN"/>
        </w:rPr>
        <w:softHyphen/>
      </w:r>
      <w:r w:rsidRPr="005D7290"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  <w:t xml:space="preserve">мойлов. </w:t>
      </w:r>
      <w:r w:rsidRPr="005D7290">
        <w:rPr>
          <w:rFonts w:ascii="Times New Roman" w:eastAsia="SimSun" w:hAnsi="Times New Roman" w:cs="Tahoma"/>
          <w:b/>
          <w:bCs/>
          <w:i/>
          <w:iCs/>
          <w:kern w:val="1"/>
          <w:sz w:val="16"/>
          <w:szCs w:val="16"/>
          <w:lang w:eastAsia="hi-IN" w:bidi="hi-IN"/>
        </w:rPr>
        <w:t>«Сороковые».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34" w:after="0" w:line="240" w:lineRule="auto"/>
        <w:ind w:right="5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spacing w:val="-1"/>
          <w:kern w:val="1"/>
          <w:sz w:val="16"/>
          <w:szCs w:val="16"/>
          <w:lang w:eastAsia="hi-IN" w:bidi="hi-IN"/>
        </w:rPr>
      </w:pP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spacing w:val="-1"/>
          <w:kern w:val="1"/>
          <w:sz w:val="16"/>
          <w:szCs w:val="16"/>
          <w:lang w:eastAsia="hi-IN" w:bidi="hi-IN"/>
        </w:rPr>
        <w:t xml:space="preserve">Виктор Петрович Астафьев. </w:t>
      </w:r>
      <w:r w:rsidRPr="005D7290">
        <w:rPr>
          <w:rFonts w:ascii="Times New Roman" w:eastAsia="SimSun" w:hAnsi="Times New Roman" w:cs="Tahoma"/>
          <w:spacing w:val="-1"/>
          <w:kern w:val="1"/>
          <w:sz w:val="16"/>
          <w:szCs w:val="16"/>
          <w:lang w:eastAsia="hi-IN" w:bidi="hi-IN"/>
        </w:rPr>
        <w:t>Краткий рассказ о писателе.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i/>
          <w:iCs/>
          <w:kern w:val="1"/>
          <w:sz w:val="16"/>
          <w:szCs w:val="16"/>
          <w:lang w:eastAsia="hi-IN" w:bidi="hi-IN"/>
        </w:rPr>
        <w:t xml:space="preserve">«Конь с розовой гривой». 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softHyphen/>
        <w:t>пользования народной речи.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i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i/>
          <w:kern w:val="1"/>
          <w:sz w:val="16"/>
          <w:szCs w:val="16"/>
          <w:lang w:eastAsia="hi-IN" w:bidi="hi-IN"/>
        </w:rPr>
        <w:t>Теория   литературы. Речевая характеристика героя.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96" w:after="0" w:line="240" w:lineRule="auto"/>
        <w:ind w:right="14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spacing w:val="-4"/>
          <w:kern w:val="1"/>
          <w:sz w:val="16"/>
          <w:szCs w:val="16"/>
          <w:lang w:eastAsia="hi-IN" w:bidi="hi-IN"/>
        </w:rPr>
        <w:lastRenderedPageBreak/>
        <w:t xml:space="preserve">Валентин Григорьевич Распутин. </w:t>
      </w:r>
      <w:r w:rsidRPr="005D7290">
        <w:rPr>
          <w:rFonts w:ascii="Times New Roman" w:eastAsia="SimSun" w:hAnsi="Times New Roman" w:cs="Tahoma"/>
          <w:spacing w:val="-4"/>
          <w:kern w:val="1"/>
          <w:sz w:val="16"/>
          <w:szCs w:val="16"/>
          <w:lang w:eastAsia="hi-IN" w:bidi="hi-IN"/>
        </w:rPr>
        <w:t xml:space="preserve">Краткий рассказ о 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писателе.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i/>
          <w:iCs/>
          <w:spacing w:val="-1"/>
          <w:kern w:val="1"/>
          <w:sz w:val="16"/>
          <w:szCs w:val="16"/>
          <w:lang w:eastAsia="hi-IN" w:bidi="hi-IN"/>
        </w:rPr>
        <w:t xml:space="preserve">«Уроки французского». </w:t>
      </w:r>
      <w:r w:rsidRPr="005D7290">
        <w:rPr>
          <w:rFonts w:ascii="Times New Roman" w:eastAsia="SimSun" w:hAnsi="Times New Roman" w:cs="Tahoma"/>
          <w:spacing w:val="-1"/>
          <w:kern w:val="1"/>
          <w:sz w:val="16"/>
          <w:szCs w:val="16"/>
          <w:lang w:eastAsia="hi-IN" w:bidi="hi-IN"/>
        </w:rPr>
        <w:t xml:space="preserve">Отражение в повести трудностей 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ind w:right="14"/>
        <w:jc w:val="both"/>
        <w:rPr>
          <w:rFonts w:ascii="Times New Roman" w:eastAsia="SimSun" w:hAnsi="Times New Roman" w:cs="Tahoma"/>
          <w:i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i/>
          <w:kern w:val="1"/>
          <w:sz w:val="16"/>
          <w:szCs w:val="16"/>
          <w:lang w:eastAsia="hi-IN" w:bidi="hi-IN"/>
        </w:rPr>
        <w:t>Теория литературы. Рассказ, сюжет (развитие поня</w:t>
      </w:r>
      <w:r w:rsidRPr="005D7290">
        <w:rPr>
          <w:rFonts w:ascii="Times New Roman" w:eastAsia="SimSun" w:hAnsi="Times New Roman" w:cs="Tahoma"/>
          <w:i/>
          <w:kern w:val="1"/>
          <w:sz w:val="16"/>
          <w:szCs w:val="16"/>
          <w:lang w:eastAsia="hi-IN" w:bidi="hi-IN"/>
        </w:rPr>
        <w:softHyphen/>
        <w:t>тий). Герой-повествователь (развитие понятия).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29"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</w:pP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29"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  <w:t xml:space="preserve">Фазиль Искандер. 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Краткий рассказ о писателе.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ind w:right="24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i/>
          <w:iCs/>
          <w:spacing w:val="-4"/>
          <w:kern w:val="1"/>
          <w:sz w:val="16"/>
          <w:szCs w:val="16"/>
          <w:lang w:eastAsia="hi-IN" w:bidi="hi-IN"/>
        </w:rPr>
        <w:t xml:space="preserve">«Тринадцатый подвиг Геракла». </w:t>
      </w:r>
      <w:r w:rsidRPr="005D7290">
        <w:rPr>
          <w:rFonts w:ascii="Times New Roman" w:eastAsia="SimSun" w:hAnsi="Times New Roman" w:cs="Tahoma"/>
          <w:spacing w:val="-4"/>
          <w:kern w:val="1"/>
          <w:sz w:val="16"/>
          <w:szCs w:val="16"/>
          <w:lang w:eastAsia="hi-IN" w:bidi="hi-IN"/>
        </w:rPr>
        <w:t xml:space="preserve">Влияние учителя на 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формирование детского характера. Чувство юмора как одно из ценных качеств человека.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370" w:after="0" w:line="240" w:lineRule="auto"/>
        <w:ind w:right="922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  <w:t xml:space="preserve">Родная  природа в русской поэзии </w:t>
      </w:r>
      <w:r w:rsidRPr="005D7290">
        <w:rPr>
          <w:rFonts w:ascii="Times New Roman" w:eastAsia="SimSun" w:hAnsi="Times New Roman" w:cs="Tahoma"/>
          <w:b/>
          <w:bCs/>
          <w:kern w:val="1"/>
          <w:sz w:val="16"/>
          <w:szCs w:val="16"/>
          <w:lang w:val="en-US" w:eastAsia="hi-IN" w:bidi="hi-IN"/>
        </w:rPr>
        <w:t>XX</w:t>
      </w:r>
      <w:r w:rsidRPr="005D7290"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  <w:t xml:space="preserve"> века</w:t>
      </w:r>
    </w:p>
    <w:p w:rsidR="0001427E" w:rsidRPr="005D7290" w:rsidRDefault="00724990" w:rsidP="0001427E">
      <w:pPr>
        <w:widowControl w:val="0"/>
        <w:shd w:val="clear" w:color="auto" w:fill="FFFFFF"/>
        <w:suppressAutoHyphens/>
        <w:spacing w:before="144" w:after="0" w:line="240" w:lineRule="auto"/>
        <w:ind w:right="96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  <w:t xml:space="preserve">А. Блок. </w:t>
      </w:r>
      <w:r w:rsidRPr="005D7290">
        <w:rPr>
          <w:rFonts w:ascii="Times New Roman" w:eastAsia="SimSun" w:hAnsi="Times New Roman" w:cs="Tahoma"/>
          <w:i/>
          <w:iCs/>
          <w:kern w:val="1"/>
          <w:sz w:val="16"/>
          <w:szCs w:val="16"/>
          <w:lang w:eastAsia="hi-IN" w:bidi="hi-IN"/>
        </w:rPr>
        <w:t xml:space="preserve">«Летний вечер», «О, как безумно за окном...» </w:t>
      </w:r>
      <w:r w:rsidRPr="005D7290">
        <w:rPr>
          <w:rFonts w:ascii="Times New Roman" w:eastAsia="SimSun" w:hAnsi="Times New Roman" w:cs="Tahoma"/>
          <w:b/>
          <w:bCs/>
          <w:spacing w:val="-4"/>
          <w:kern w:val="1"/>
          <w:sz w:val="16"/>
          <w:szCs w:val="16"/>
          <w:lang w:eastAsia="hi-IN" w:bidi="hi-IN"/>
        </w:rPr>
        <w:t xml:space="preserve">С. Есенин. </w:t>
      </w:r>
      <w:r w:rsidRPr="005D7290">
        <w:rPr>
          <w:rFonts w:ascii="Times New Roman" w:eastAsia="SimSun" w:hAnsi="Times New Roman" w:cs="Tahoma"/>
          <w:i/>
          <w:iCs/>
          <w:spacing w:val="-4"/>
          <w:kern w:val="1"/>
          <w:sz w:val="16"/>
          <w:szCs w:val="16"/>
          <w:lang w:eastAsia="hi-IN" w:bidi="hi-IN"/>
        </w:rPr>
        <w:t xml:space="preserve">«Мелколесье. Степь и дали...», «Пороша»; </w:t>
      </w:r>
      <w:r w:rsidRPr="005D7290">
        <w:rPr>
          <w:rFonts w:ascii="Times New Roman" w:eastAsia="SimSun" w:hAnsi="Times New Roman" w:cs="Tahoma"/>
          <w:b/>
          <w:bCs/>
          <w:i/>
          <w:iCs/>
          <w:spacing w:val="-4"/>
          <w:kern w:val="1"/>
          <w:sz w:val="16"/>
          <w:szCs w:val="16"/>
          <w:lang w:eastAsia="hi-IN" w:bidi="hi-IN"/>
        </w:rPr>
        <w:t xml:space="preserve">А.. </w:t>
      </w:r>
      <w:r w:rsidRPr="005D7290">
        <w:rPr>
          <w:rFonts w:ascii="Times New Roman" w:eastAsia="SimSun" w:hAnsi="Times New Roman" w:cs="Tahoma"/>
          <w:b/>
          <w:bCs/>
          <w:spacing w:val="-4"/>
          <w:kern w:val="1"/>
          <w:sz w:val="16"/>
          <w:szCs w:val="16"/>
          <w:lang w:eastAsia="hi-IN" w:bidi="hi-IN"/>
        </w:rPr>
        <w:t>Ах</w:t>
      </w:r>
      <w:r w:rsidRPr="005D7290"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  <w:t xml:space="preserve">матова.  </w:t>
      </w:r>
      <w:r w:rsidRPr="005D7290">
        <w:rPr>
          <w:rFonts w:ascii="Times New Roman" w:eastAsia="SimSun" w:hAnsi="Times New Roman" w:cs="Tahoma"/>
          <w:i/>
          <w:iCs/>
          <w:kern w:val="1"/>
          <w:sz w:val="16"/>
          <w:szCs w:val="16"/>
          <w:lang w:eastAsia="hi-IN" w:bidi="hi-IN"/>
        </w:rPr>
        <w:t>«Перед весной бывают дни такие...».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Чувство радости и печали, любви к родной природе родине  в  стихотворных  произведениях  поэтов  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val="en-US" w:eastAsia="hi-IN" w:bidi="hi-IN"/>
        </w:rPr>
        <w:t>XX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  <w:r w:rsidR="0001427E" w:rsidRPr="005D7290"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  <w:t xml:space="preserve"> Николай Михайлович Рубцов. </w:t>
      </w:r>
      <w:r w:rsidR="0001427E"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Краткий рассказ о поэте. </w:t>
      </w:r>
      <w:r w:rsidR="0001427E" w:rsidRPr="005D7290">
        <w:rPr>
          <w:rFonts w:ascii="Times New Roman" w:eastAsia="SimSun" w:hAnsi="Times New Roman" w:cs="Tahoma"/>
          <w:b/>
          <w:bCs/>
          <w:i/>
          <w:iCs/>
          <w:spacing w:val="-5"/>
          <w:kern w:val="1"/>
          <w:sz w:val="16"/>
          <w:szCs w:val="16"/>
          <w:lang w:eastAsia="hi-IN" w:bidi="hi-IN"/>
        </w:rPr>
        <w:t xml:space="preserve">«Звезда полей», «Листья осенние», «В горнице». </w:t>
      </w:r>
      <w:r w:rsidR="0001427E" w:rsidRPr="005D7290">
        <w:rPr>
          <w:rFonts w:ascii="Times New Roman" w:eastAsia="SimSun" w:hAnsi="Times New Roman" w:cs="Tahoma"/>
          <w:spacing w:val="-5"/>
          <w:kern w:val="1"/>
          <w:sz w:val="16"/>
          <w:szCs w:val="16"/>
          <w:lang w:eastAsia="hi-IN" w:bidi="hi-IN"/>
        </w:rPr>
        <w:t xml:space="preserve">Тема </w:t>
      </w:r>
      <w:r w:rsidR="0001427E"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Родины в поэзии Рубцова. Человек и природа в «тихой» лирике Рубцова.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spacing w:val="-4"/>
          <w:kern w:val="1"/>
          <w:sz w:val="16"/>
          <w:szCs w:val="16"/>
          <w:lang w:eastAsia="hi-IN" w:bidi="hi-IN"/>
        </w:rPr>
      </w:pP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spacing w:val="-4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spacing w:val="-4"/>
          <w:kern w:val="1"/>
          <w:sz w:val="16"/>
          <w:szCs w:val="16"/>
          <w:lang w:eastAsia="hi-IN" w:bidi="hi-IN"/>
        </w:rPr>
        <w:t>ЗАРУБЕЖНАЯ ЛИТЕРАТУРА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96"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  <w:t xml:space="preserve">Мифы Древней Греции.  </w:t>
      </w:r>
      <w:r w:rsidRPr="005D7290">
        <w:rPr>
          <w:rFonts w:ascii="Times New Roman" w:eastAsia="SimSun" w:hAnsi="Times New Roman" w:cs="Tahoma"/>
          <w:b/>
          <w:bCs/>
          <w:i/>
          <w:iCs/>
          <w:kern w:val="1"/>
          <w:sz w:val="16"/>
          <w:szCs w:val="16"/>
          <w:lang w:eastAsia="hi-IN" w:bidi="hi-IN"/>
        </w:rPr>
        <w:t xml:space="preserve">Подвиги Геракла 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(в переложе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softHyphen/>
        <w:t xml:space="preserve">нии Куна): </w:t>
      </w:r>
      <w:r w:rsidRPr="005D7290">
        <w:rPr>
          <w:rFonts w:ascii="Times New Roman" w:eastAsia="SimSun" w:hAnsi="Times New Roman" w:cs="Tahoma"/>
          <w:b/>
          <w:bCs/>
          <w:i/>
          <w:iCs/>
          <w:kern w:val="1"/>
          <w:sz w:val="16"/>
          <w:szCs w:val="16"/>
          <w:lang w:eastAsia="hi-IN" w:bidi="hi-IN"/>
        </w:rPr>
        <w:t xml:space="preserve">«Скотный двор царя Авгия», «Яблоки Гесперид». </w:t>
      </w:r>
      <w:r w:rsidRPr="005D7290"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  <w:t xml:space="preserve">Геродот. </w:t>
      </w:r>
      <w:r w:rsidRPr="005D7290">
        <w:rPr>
          <w:rFonts w:ascii="Times New Roman" w:eastAsia="SimSun" w:hAnsi="Times New Roman" w:cs="Tahoma"/>
          <w:b/>
          <w:bCs/>
          <w:i/>
          <w:iCs/>
          <w:kern w:val="1"/>
          <w:sz w:val="16"/>
          <w:szCs w:val="16"/>
          <w:lang w:eastAsia="hi-IN" w:bidi="hi-IN"/>
        </w:rPr>
        <w:t>«Легенда об Арионе».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i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i/>
          <w:kern w:val="1"/>
          <w:sz w:val="16"/>
          <w:szCs w:val="16"/>
          <w:lang w:eastAsia="hi-IN" w:bidi="hi-IN"/>
        </w:rPr>
        <w:t>Теория   литературы. Миф. Отличие мифа от сказки.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before="130"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  <w:t xml:space="preserve">Гомер. 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Краткий рассказ о Гомере. </w:t>
      </w:r>
      <w:r w:rsidRPr="005D7290">
        <w:rPr>
          <w:rFonts w:ascii="Times New Roman" w:eastAsia="SimSun" w:hAnsi="Times New Roman" w:cs="Tahoma"/>
          <w:b/>
          <w:bCs/>
          <w:i/>
          <w:iCs/>
          <w:kern w:val="1"/>
          <w:sz w:val="16"/>
          <w:szCs w:val="16"/>
          <w:lang w:eastAsia="hi-IN" w:bidi="hi-IN"/>
        </w:rPr>
        <w:t xml:space="preserve">«Одиссея», «Илиада» 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как эпические поэмы. Изображение героев и героические подвиги в «Илиаде». Стихия Одиссея — борьба, преодоле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softHyphen/>
        <w:t>ние препятствий, познание неизвестного. Храбрость, смет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softHyphen/>
        <w:t>ливость (хитроумие) Одиссея. Одиссей — мудрый прави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softHyphen/>
        <w:t xml:space="preserve">тель, любящий муж и отец. На острове циклопов. </w:t>
      </w:r>
      <w:proofErr w:type="spellStart"/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Полифем</w:t>
      </w:r>
      <w:proofErr w:type="spellEnd"/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. «Одиссея» — песня о героических подвигах, мужественных героях.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eastAsia="SimSun" w:hAnsi="Times New Roman" w:cs="Tahoma"/>
          <w:i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i/>
          <w:kern w:val="1"/>
          <w:sz w:val="16"/>
          <w:szCs w:val="16"/>
          <w:lang w:eastAsia="hi-IN" w:bidi="hi-IN"/>
        </w:rPr>
        <w:t>Теория литературы. Понятие о героическом эпосе (начальные    представления).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  <w:t xml:space="preserve">Фридрих Шиллер. 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Рассказ о писателе.</w:t>
      </w:r>
    </w:p>
    <w:p w:rsidR="00724990" w:rsidRPr="005D7290" w:rsidRDefault="00724990" w:rsidP="0001427E">
      <w:pPr>
        <w:widowControl w:val="0"/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Баллада </w:t>
      </w:r>
      <w:r w:rsidRPr="005D7290">
        <w:rPr>
          <w:rFonts w:ascii="Times New Roman" w:eastAsia="SimSun" w:hAnsi="Times New Roman" w:cs="Tahoma"/>
          <w:b/>
          <w:bCs/>
          <w:i/>
          <w:iCs/>
          <w:kern w:val="1"/>
          <w:sz w:val="16"/>
          <w:szCs w:val="16"/>
          <w:lang w:eastAsia="hi-IN" w:bidi="hi-IN"/>
        </w:rPr>
        <w:t xml:space="preserve">«Перчатка». 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Повествование о феодальных нра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softHyphen/>
        <w:t>вах. Любовь как благородство и своевольный, бесчеловеч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softHyphen/>
        <w:t>ный каприз. Рыцарь — герой, отвергающий награду и защищающий личное достоинство и честь.</w:t>
      </w:r>
      <w:r w:rsidR="0001427E"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 </w:t>
      </w:r>
      <w:proofErr w:type="spellStart"/>
      <w:r w:rsidRPr="005D7290"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  <w:t>Проспер</w:t>
      </w:r>
      <w:proofErr w:type="spellEnd"/>
      <w:r w:rsidRPr="005D7290"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  <w:t xml:space="preserve"> Мериме. 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Рассказ о писателе.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Новелла </w:t>
      </w:r>
      <w:r w:rsidRPr="005D7290">
        <w:rPr>
          <w:rFonts w:ascii="Times New Roman" w:eastAsia="SimSun" w:hAnsi="Times New Roman" w:cs="Tahoma"/>
          <w:b/>
          <w:bCs/>
          <w:i/>
          <w:iCs/>
          <w:kern w:val="1"/>
          <w:sz w:val="16"/>
          <w:szCs w:val="16"/>
          <w:lang w:eastAsia="hi-IN" w:bidi="hi-IN"/>
        </w:rPr>
        <w:t>«</w:t>
      </w:r>
      <w:proofErr w:type="spellStart"/>
      <w:r w:rsidRPr="005D7290">
        <w:rPr>
          <w:rFonts w:ascii="Times New Roman" w:eastAsia="SimSun" w:hAnsi="Times New Roman" w:cs="Tahoma"/>
          <w:b/>
          <w:bCs/>
          <w:i/>
          <w:iCs/>
          <w:kern w:val="1"/>
          <w:sz w:val="16"/>
          <w:szCs w:val="16"/>
          <w:lang w:eastAsia="hi-IN" w:bidi="hi-IN"/>
        </w:rPr>
        <w:t>Маттео</w:t>
      </w:r>
      <w:proofErr w:type="spellEnd"/>
      <w:r w:rsidRPr="005D7290">
        <w:rPr>
          <w:rFonts w:ascii="Times New Roman" w:eastAsia="SimSun" w:hAnsi="Times New Roman" w:cs="Tahoma"/>
          <w:b/>
          <w:bCs/>
          <w:i/>
          <w:iCs/>
          <w:kern w:val="1"/>
          <w:sz w:val="16"/>
          <w:szCs w:val="16"/>
          <w:lang w:eastAsia="hi-IN" w:bidi="hi-IN"/>
        </w:rPr>
        <w:t xml:space="preserve"> Фальконе». 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Изображение дикой при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softHyphen/>
        <w:t>ческое воплощение.</w:t>
      </w:r>
      <w:r w:rsidR="0001427E"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 </w:t>
      </w:r>
      <w:r w:rsidRPr="005D7290"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  <w:t xml:space="preserve">Антуан де Сент-Экзюпери. 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Рассказ о писателе.</w:t>
      </w:r>
      <w:r w:rsidR="0001427E"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 </w:t>
      </w:r>
      <w:r w:rsidRPr="005D7290">
        <w:rPr>
          <w:rFonts w:ascii="Times New Roman" w:eastAsia="SimSun" w:hAnsi="Times New Roman" w:cs="Tahoma"/>
          <w:b/>
          <w:bCs/>
          <w:i/>
          <w:iCs/>
          <w:kern w:val="1"/>
          <w:sz w:val="16"/>
          <w:szCs w:val="16"/>
          <w:lang w:eastAsia="hi-IN" w:bidi="hi-IN"/>
        </w:rPr>
        <w:t xml:space="preserve">«Маленький принц» 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как философская сказка и мудрая </w:t>
      </w:r>
      <w:r w:rsidRPr="005D7290">
        <w:rPr>
          <w:rFonts w:ascii="Times New Roman" w:eastAsia="SimSun" w:hAnsi="Times New Roman" w:cs="Tahoma"/>
          <w:spacing w:val="-1"/>
          <w:kern w:val="1"/>
          <w:sz w:val="16"/>
          <w:szCs w:val="16"/>
          <w:lang w:eastAsia="hi-IN" w:bidi="hi-IN"/>
        </w:rPr>
        <w:t xml:space="preserve">притча. Мечта о естественном отношении к вещам и людям. 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Чистота восприятий мира как величайшая ценность. Утвер</w:t>
      </w:r>
      <w:r w:rsidRPr="005D729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softHyphen/>
        <w:t>ждение всечеловеческих истин. (Для внеклассного чтения).</w:t>
      </w:r>
    </w:p>
    <w:p w:rsidR="00724990" w:rsidRPr="005D7290" w:rsidRDefault="00724990" w:rsidP="00724990">
      <w:pPr>
        <w:widowControl w:val="0"/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SimSun" w:hAnsi="Times New Roman" w:cs="Tahoma"/>
          <w:i/>
          <w:kern w:val="1"/>
          <w:sz w:val="16"/>
          <w:szCs w:val="16"/>
          <w:lang w:eastAsia="hi-IN" w:bidi="hi-IN"/>
        </w:rPr>
      </w:pPr>
      <w:r w:rsidRPr="005D7290">
        <w:rPr>
          <w:rFonts w:ascii="Times New Roman" w:eastAsia="SimSun" w:hAnsi="Times New Roman" w:cs="Tahoma"/>
          <w:i/>
          <w:kern w:val="1"/>
          <w:sz w:val="16"/>
          <w:szCs w:val="16"/>
          <w:lang w:eastAsia="hi-IN" w:bidi="hi-IN"/>
        </w:rPr>
        <w:t>Теория литературы. Притча (начальные представ</w:t>
      </w:r>
      <w:r w:rsidRPr="005D7290">
        <w:rPr>
          <w:rFonts w:ascii="Times New Roman" w:eastAsia="SimSun" w:hAnsi="Times New Roman" w:cs="Tahoma"/>
          <w:i/>
          <w:kern w:val="1"/>
          <w:sz w:val="16"/>
          <w:szCs w:val="16"/>
          <w:lang w:eastAsia="hi-IN" w:bidi="hi-IN"/>
        </w:rPr>
        <w:softHyphen/>
        <w:t>ления).</w:t>
      </w:r>
    </w:p>
    <w:p w:rsidR="00724990" w:rsidRPr="005D7290" w:rsidRDefault="00724990" w:rsidP="007249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</w:p>
    <w:p w:rsidR="00724990" w:rsidRPr="005D7290" w:rsidRDefault="00724990" w:rsidP="007249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4990" w:rsidRPr="005D7290" w:rsidRDefault="00724990" w:rsidP="00155BC8">
      <w:pPr>
        <w:widowControl w:val="0"/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  <w:r w:rsidRPr="005D7290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Норма оценок по литературе</w:t>
      </w:r>
    </w:p>
    <w:p w:rsidR="00724990" w:rsidRPr="005D7290" w:rsidRDefault="00724990" w:rsidP="00155BC8">
      <w:pPr>
        <w:widowControl w:val="0"/>
        <w:autoSpaceDE w:val="0"/>
        <w:autoSpaceDN w:val="0"/>
        <w:adjustRightInd w:val="0"/>
        <w:spacing w:after="0" w:line="251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29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Оценка устных ответов учащихся</w:t>
      </w:r>
    </w:p>
    <w:p w:rsidR="00724990" w:rsidRPr="005D7290" w:rsidRDefault="00724990" w:rsidP="0001427E">
      <w:pPr>
        <w:widowControl w:val="0"/>
        <w:autoSpaceDE w:val="0"/>
        <w:autoSpaceDN w:val="0"/>
        <w:adjustRightInd w:val="0"/>
        <w:spacing w:after="0"/>
        <w:ind w:firstLine="28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29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оценке устных ответов следует руководствоваться следующими основными критериями в пределах программы.</w:t>
      </w:r>
    </w:p>
    <w:p w:rsidR="00724990" w:rsidRPr="005D7290" w:rsidRDefault="00724990" w:rsidP="000142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290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ru-RU"/>
        </w:rPr>
        <w:t xml:space="preserve">Оценкой «5» </w:t>
      </w:r>
      <w:r w:rsidRPr="005D7290">
        <w:rPr>
          <w:rFonts w:ascii="Times New Roman" w:eastAsia="Times New Roman" w:hAnsi="Times New Roman" w:cs="Times New Roman"/>
          <w:sz w:val="16"/>
          <w:szCs w:val="16"/>
          <w:lang w:eastAsia="ru-RU"/>
        </w:rPr>
        <w:t>оценивается ответ, обнаруживающий прочные знания и глубокое понимание текста изученного произведения; умение объяснить взаимосвязь событий, характер,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(8-11кл.); свободное владение монологической литературной речью.</w:t>
      </w:r>
    </w:p>
    <w:p w:rsidR="00724990" w:rsidRPr="005D7290" w:rsidRDefault="00724990" w:rsidP="000142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290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ru-RU"/>
        </w:rPr>
        <w:t>Оценкой «4»</w:t>
      </w:r>
      <w:r w:rsidRPr="005D72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оценивается ответ, который показывает прочное знание и достаточно глубокое понимание текста изучаемого произведения; умения объяснять взаимосвязь событий, характер,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речью. Однако допускаются две неточности в ответе.</w:t>
      </w:r>
    </w:p>
    <w:p w:rsidR="00724990" w:rsidRPr="005D7290" w:rsidRDefault="00724990" w:rsidP="000142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290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ru-RU"/>
        </w:rPr>
        <w:t>Оценкой «3»</w:t>
      </w:r>
      <w:r w:rsidRPr="005D72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оценивается ответ, свидетельствующий в основном  о знании и понимании текста изученного произведения; умение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знания основных вопросов теории, не недостаточным умением пользоваться этими знаниями при анализе произведений; ограниченных навыков разбора и недостаточном умении привлекать текст произведений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724990" w:rsidRPr="005D7290" w:rsidRDefault="00724990" w:rsidP="000142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5D7290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ru-RU"/>
        </w:rPr>
        <w:t>Оценкой «2»</w:t>
      </w:r>
      <w:r w:rsidRPr="005D72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оценивается ответ, обнаруживающий незнание существенных вопросов содержания произведения, неумение объяснять поведение и характеры основных героев и роль важнейших художественных средств в раскрытии идейно-эстетического содержания произведения, незнание элементарных теоретико-литературных понятий; слабое владение монологической  литературной речью и техникой чтения, бедность выразительных средств языка.</w:t>
      </w:r>
      <w:r w:rsidRPr="005D729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724990" w:rsidRPr="005D7290" w:rsidRDefault="00724990" w:rsidP="0001427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1427E" w:rsidRPr="005D7290" w:rsidRDefault="0001427E" w:rsidP="0001427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5426" w:type="pct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2"/>
        <w:gridCol w:w="141"/>
        <w:gridCol w:w="1846"/>
        <w:gridCol w:w="2125"/>
        <w:gridCol w:w="1981"/>
        <w:gridCol w:w="1846"/>
        <w:gridCol w:w="2128"/>
        <w:gridCol w:w="1843"/>
        <w:gridCol w:w="2122"/>
        <w:gridCol w:w="1420"/>
        <w:gridCol w:w="292"/>
      </w:tblGrid>
      <w:tr w:rsidR="005A518B" w:rsidRPr="005D7290" w:rsidTr="00AA388D">
        <w:trPr>
          <w:gridBefore w:val="1"/>
          <w:wBefore w:w="88" w:type="pct"/>
          <w:trHeight w:val="276"/>
          <w:tblHeader/>
        </w:trPr>
        <w:tc>
          <w:tcPr>
            <w:tcW w:w="4912" w:type="pct"/>
            <w:gridSpan w:val="10"/>
          </w:tcPr>
          <w:p w:rsidR="00AA388D" w:rsidRDefault="00AA388D" w:rsidP="005A518B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  <w:p w:rsidR="005A518B" w:rsidRPr="005A518B" w:rsidRDefault="005A518B" w:rsidP="005A518B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val="en-US"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bCs/>
                <w:kern w:val="1"/>
                <w:sz w:val="16"/>
                <w:szCs w:val="16"/>
                <w:lang w:eastAsia="hi-IN" w:bidi="hi-IN"/>
              </w:rPr>
              <w:t>КАЛЕНДАРНО – ТЕМАТИЧЕСКОЕ ПЛАНИРОВАНИЕ</w:t>
            </w:r>
          </w:p>
        </w:tc>
      </w:tr>
      <w:tr w:rsidR="006E4463" w:rsidRPr="005D7290" w:rsidTr="00D241EA">
        <w:trPr>
          <w:gridAfter w:val="1"/>
          <w:wAfter w:w="91" w:type="pct"/>
          <w:trHeight w:val="775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7290" w:rsidRPr="005A518B" w:rsidRDefault="005D7290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bCs/>
                <w:kern w:val="1"/>
                <w:sz w:val="16"/>
                <w:szCs w:val="16"/>
                <w:lang w:eastAsia="hi-IN" w:bidi="hi-IN"/>
              </w:rPr>
              <w:t>№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7290" w:rsidRPr="005D7290" w:rsidRDefault="005D7290" w:rsidP="006E44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bCs/>
                <w:kern w:val="1"/>
                <w:sz w:val="16"/>
                <w:szCs w:val="16"/>
                <w:lang w:eastAsia="hi-IN" w:bidi="hi-IN"/>
              </w:rPr>
              <w:t>Тема урока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7290" w:rsidRPr="005D7290" w:rsidRDefault="005D7290" w:rsidP="006E44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bCs/>
                <w:kern w:val="1"/>
                <w:sz w:val="16"/>
                <w:szCs w:val="16"/>
                <w:lang w:eastAsia="hi-IN" w:bidi="hi-IN"/>
              </w:rPr>
              <w:t>Элементы содержания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7290" w:rsidRPr="005D7290" w:rsidRDefault="005D7290" w:rsidP="006E44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bCs/>
                <w:kern w:val="1"/>
                <w:sz w:val="16"/>
                <w:szCs w:val="16"/>
                <w:lang w:eastAsia="hi-IN" w:bidi="hi-IN"/>
              </w:rPr>
              <w:t>Характеристика</w:t>
            </w:r>
          </w:p>
          <w:p w:rsidR="005D7290" w:rsidRPr="005D7290" w:rsidRDefault="005D7290" w:rsidP="006E44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bCs/>
                <w:kern w:val="1"/>
                <w:sz w:val="16"/>
                <w:szCs w:val="16"/>
                <w:lang w:eastAsia="hi-IN" w:bidi="hi-IN"/>
              </w:rPr>
              <w:t>деятельности учащихся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7290" w:rsidRPr="005D7290" w:rsidRDefault="005D7290" w:rsidP="006E44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bCs/>
                <w:kern w:val="1"/>
                <w:sz w:val="16"/>
                <w:szCs w:val="16"/>
                <w:lang w:eastAsia="hi-IN" w:bidi="hi-IN"/>
              </w:rPr>
              <w:t>Познавательные УУД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7290" w:rsidRPr="005D7290" w:rsidRDefault="005D7290" w:rsidP="006E44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bCs/>
                <w:kern w:val="1"/>
                <w:sz w:val="16"/>
                <w:szCs w:val="16"/>
                <w:lang w:eastAsia="hi-IN" w:bidi="hi-IN"/>
              </w:rPr>
              <w:t>Регулятивные УУД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7290" w:rsidRPr="005D7290" w:rsidRDefault="005D7290" w:rsidP="006E44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bCs/>
                <w:kern w:val="1"/>
                <w:sz w:val="16"/>
                <w:szCs w:val="16"/>
                <w:lang w:eastAsia="hi-IN" w:bidi="hi-IN"/>
              </w:rPr>
              <w:t>Коммуникативные УУД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7290" w:rsidRPr="005D7290" w:rsidRDefault="005D7290" w:rsidP="006E44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bCs/>
                <w:kern w:val="1"/>
                <w:sz w:val="16"/>
                <w:szCs w:val="16"/>
                <w:lang w:eastAsia="hi-IN" w:bidi="hi-IN"/>
              </w:rPr>
              <w:t>Личностные УУД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7290" w:rsidRPr="005D7290" w:rsidRDefault="00BC0733" w:rsidP="006E44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453BB2">
              <w:rPr>
                <w:rFonts w:ascii="Times New Roman" w:hAnsi="Times New Roman"/>
                <w:b/>
                <w:sz w:val="16"/>
                <w:szCs w:val="16"/>
              </w:rPr>
              <w:t>Вид деятельности (дети с ОВЗ)</w:t>
            </w:r>
          </w:p>
        </w:tc>
      </w:tr>
      <w:tr w:rsidR="006E4463" w:rsidRPr="005D7290" w:rsidTr="00D241EA">
        <w:trPr>
          <w:gridAfter w:val="1"/>
          <w:wAfter w:w="91" w:type="pct"/>
          <w:trHeight w:val="480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7290" w:rsidRPr="005D7290" w:rsidRDefault="005D7290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7290" w:rsidRPr="005D7290" w:rsidRDefault="005D7290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Художественное произведение. Содержание и форма.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7290" w:rsidRPr="005D7290" w:rsidRDefault="005D7290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Формирование стартовой мотивации к обучению.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7290" w:rsidRPr="005D7290" w:rsidRDefault="005D7290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Работа с текстом. Развернутый ответ по теме урока. Устное и письменное высказывание.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7290" w:rsidRPr="005D7290" w:rsidRDefault="005D7290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Выделяют и формулируют  познавательную цель, проблему, составляют простой план статьи учебника.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7290" w:rsidRPr="005D7290" w:rsidRDefault="005D7290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Осознают качество и уровень усвоения. Самостоятельно формулируют познавательную цель и строят свои действия.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7290" w:rsidRPr="005D7290" w:rsidRDefault="005D7290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7290" w:rsidRPr="005D7290" w:rsidRDefault="005D7290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Освоение личностного смысла учения, желания учиться.</w:t>
            </w:r>
          </w:p>
          <w:p w:rsidR="005D7290" w:rsidRPr="005D7290" w:rsidRDefault="005D7290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7290" w:rsidRPr="005D7290" w:rsidRDefault="005D7290" w:rsidP="006E44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E41D9" w:rsidRPr="005D7290" w:rsidTr="00CA64EC">
        <w:trPr>
          <w:gridAfter w:val="1"/>
          <w:wAfter w:w="91" w:type="pct"/>
          <w:trHeight w:val="480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УНТ.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Обрядовый фольклор. Обрядовые песни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Устное народное творчество. Виды и жанры УНТ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Решение частных задач - осмысление, конкретизация и отработка способа действия при решении задач.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Извлекают необходимую информацию, знают теоретический материал по теме.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Устанавливают рабочие отношения, учатся эффективно сотрудничать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Признание высокой ценности жизни во всех ее проявлениях.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E70E07" w:rsidRDefault="004E41D9" w:rsidP="00CA64EC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41D9" w:rsidRPr="005D7290" w:rsidTr="00CA64EC">
        <w:trPr>
          <w:gridAfter w:val="1"/>
          <w:wAfter w:w="91" w:type="pct"/>
          <w:trHeight w:val="1022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Пословицы,  поговорки как малый жанр фольклора.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Структура, особенность, отличие пословиц от поговорок, их  народная мудрость.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Умеют заменять термины определениями. 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Осознают качество и уровень усвоения, корректируют свою работу.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Умеют представлять конкретное содержание в форме устного высказывания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Знание основных принципов и правил отношения к природе.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E70E07" w:rsidRDefault="004E41D9" w:rsidP="00CA64EC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41D9" w:rsidRPr="005D7290" w:rsidTr="00CA64EC">
        <w:trPr>
          <w:gridAfter w:val="1"/>
          <w:wAfter w:w="91" w:type="pct"/>
          <w:trHeight w:val="480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90">
              <w:rPr>
                <w:rFonts w:ascii="Times New Roman" w:hAnsi="Times New Roman" w:cs="Times New Roman"/>
                <w:b/>
                <w:sz w:val="16"/>
                <w:szCs w:val="16"/>
              </w:rPr>
              <w:t>Р.Р.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hAnsi="Times New Roman" w:cs="Times New Roman"/>
                <w:sz w:val="16"/>
                <w:szCs w:val="16"/>
              </w:rPr>
              <w:t>Урок – «посиделки». Русский фольклор.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Устное народное творчество. Виды и жанры УНТ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Обобщение и систематизация знаний.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>Структурируют знания.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>Оценивают  достигнутый  результат.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Умеют слушать и слышать друг друга. </w:t>
            </w: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>Умеют создавать связный текст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>Освоение личностного смысла учиться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E70E07" w:rsidRDefault="004E41D9" w:rsidP="00CA64EC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480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Древнерусская литература.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«Повесть временных лет».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Исторические события и вымысел. Отражение народных идеалов.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Формирование разных способов и форм действия оценки.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Используют адекватные языковые средства для отображения своих мыслей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Уважение истории, культурных и исторических памятников.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E70E07" w:rsidRDefault="004E41D9" w:rsidP="004C172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480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6</w:t>
            </w:r>
          </w:p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«Сказание о белгородском киселе».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Исторические события и вымысел. Отражение народных идеалов.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Формирование разных способов и форм действия оценки.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Используют адекватные языковые средства для отображения своих мыслей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Уважение истории, культурных и исторических памятников.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E70E07" w:rsidRDefault="004E41D9" w:rsidP="004C172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480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Русская басня.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И. И. Дмитриев «Муха».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Осуждение безделья, лени, хвастовства. Аллегория и мораль в басне. Особенности языка 18 века. Развитие понятия об аллегории.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Комплексное применение ЗУН и СУД.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Умеют работать в парах, эффективно сотрудничать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Ориентация в особенностях социальных отношений и взаимодействий.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E70E0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480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color w:val="003300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И. А. Крылов. «Осел и Соловей».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Роль власти и народа 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в достижении общественного блага.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Коррекция знаний и способов действий. Обобщение и систематизация знаний.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Устанавливают рабочие отношения, учатся работать в группе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Ориентация в особенностях социальных отношений и взаимодействий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E70E0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480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b/>
                <w:bCs/>
                <w:color w:val="003300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lastRenderedPageBreak/>
              <w:t>9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И. А. Крылов. «Листы и корни», «Ларчик».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Комическое изображение «знатока», не понимающего истинного искусства.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Определение границы знания и незнания, фиксация задач года в форме "карты знаний".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>Используют языковые средства для отображения своих чувств, мыслей и побуждений.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Ориентация в системе моральных норм и ценностей и их </w:t>
            </w:r>
            <w:proofErr w:type="spellStart"/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>иерархизация</w:t>
            </w:r>
            <w:proofErr w:type="spellEnd"/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E70E0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843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10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90">
              <w:rPr>
                <w:rFonts w:ascii="Times New Roman" w:hAnsi="Times New Roman" w:cs="Times New Roman"/>
                <w:b/>
                <w:sz w:val="16"/>
                <w:szCs w:val="16"/>
              </w:rPr>
              <w:t>Р.Р.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И. А. Крылов. Конкурс инсценированной басни.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творческое задание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Контроль.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>Используют языковые средства для отображения своих чувств, мыслей и побуждений.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Освоение личностного смысла учиться.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E70E0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685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11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D7290">
              <w:rPr>
                <w:rFonts w:ascii="Times New Roman" w:hAnsi="Times New Roman" w:cs="Times New Roman"/>
                <w:b/>
                <w:sz w:val="16"/>
                <w:szCs w:val="16"/>
              </w:rPr>
              <w:t>Вн.Чт</w:t>
            </w:r>
            <w:proofErr w:type="spellEnd"/>
            <w:r w:rsidRPr="005D72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5D7290">
              <w:rPr>
                <w:rFonts w:ascii="Times New Roman" w:hAnsi="Times New Roman" w:cs="Times New Roman"/>
                <w:sz w:val="16"/>
                <w:szCs w:val="16"/>
              </w:rPr>
              <w:t>Стихотворения писателей 18 века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Формирование стартовой мотивации к обучению.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Строят логические цепи рассуждений.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Осознают качество и уровень усвоения.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Демонстрируют способность к симпатии.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>Гражданский патриотизм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E70E0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411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12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i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i/>
                <w:kern w:val="1"/>
                <w:sz w:val="16"/>
                <w:szCs w:val="16"/>
                <w:lang w:eastAsia="hi-IN" w:bidi="hi-IN"/>
              </w:rPr>
              <w:t xml:space="preserve">Контрольная работа №1  </w:t>
            </w:r>
            <w:r>
              <w:rPr>
                <w:rFonts w:ascii="Times New Roman" w:eastAsia="SimSun" w:hAnsi="Times New Roman" w:cs="Tahoma"/>
                <w:i/>
                <w:kern w:val="1"/>
                <w:sz w:val="16"/>
                <w:szCs w:val="16"/>
                <w:lang w:eastAsia="hi-IN" w:bidi="hi-IN"/>
              </w:rPr>
              <w:t>по теме «УНТ и писатели 18 века»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Тестирование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Контроль.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>Умеют применять конкретные правила на письме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Освоение личностного смысла учиться.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E70E0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972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13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А. С. Пушкин.</w:t>
            </w: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Тема дружбы в стихотворении «И. И. Пущину».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Слово о поэте. «Чувства добрые» в лирике                   А. С. Пушкина. Жанр послания.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Вводный урок - постановка учебной задачи. Обучение выразительному чтению.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Извлекают необходимую информацию из прослушанных текстов различных жанров.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Умеют представлять конкретное содержание в устной форме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Уважение личности и ее достоинства.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480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14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А. С. Пушкин. Стихотворение «Узник»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«Узник» как выражение вольнолюбивых устремлений поэта.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Развернутое предъявление результатов освоения способа действия и его применения в практических ситуациях.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Умеют применять конкретные правила на письме и в устной речи.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Гражданский патриотизм.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480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>15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Тема и поэтическая идея стихотворения А. С. Пушкина Стихотворение «Зимнее утро».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Роль композиции в понимании смысла стихотворения. Обучение анализу одного стихотворения.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Любовь к природе, бережное отношение к природному богатству страны.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675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16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Р.Р.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Лирика Пушкина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>Урок-рефлексия.</w:t>
            </w: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Обучение анализу одного стихотворения.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Коррекция знаний и способов действий.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Ориентируются и воспринимают тексты художественного стиля.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color w:val="800000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Умеют представлять конкретное содержание в устной форме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color w:val="800000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Выбор дальнейшего образовательного маршрута.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E70E0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743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17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Вн</w:t>
            </w:r>
            <w:proofErr w:type="spellEnd"/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. Чт.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А. С. Пушкин. 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«Барышня-крестьянка». 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Цикл «Повести покойного Ивана Петровича Белкина». Особенности цикла.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>Выделяют и формулируют проблему.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Проявляют готовность оказывать помощь и эмоциональную поддержку партнерам.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Уважение личности и ее достоинства.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E70E0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886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18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Вн</w:t>
            </w:r>
            <w:proofErr w:type="spellEnd"/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. Чт.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Образ автора-повествователя в повести «Барышня-крестьянка».</w:t>
            </w:r>
            <w:r w:rsidRPr="005D7290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Речевая и портретная  характеристика героя-рассказчика.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Строят логические цепи рассуждений.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Осознают качество и уровень усвоения.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Демонстрируют способность к симпатии.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Стремятся устанавливать доверительные отношения взаимопонимания.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672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lastRenderedPageBreak/>
              <w:t>19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Вн</w:t>
            </w:r>
            <w:proofErr w:type="spellEnd"/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. Чт.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А.С. Пушкин «Выстрел». Три выстрела и три рассказа о них.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Речевая и портретная  характеристика героя-рассказчика.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Структурируют знания. Строят логические цепи рассуждений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Освоение личностного смысла учиться.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985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20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Изображение русского барства в повести А.С. Пушкина «Дубровский»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Анализ эпизода «Ссора двух помещиков», роль эпизода в повети.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Работа над причинами ошибок и поиск путей их устранения. 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Выделяют и формулируют познавательную цель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Самостоятельно формулируют познавательную цель и строят действия в соответствии 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с ней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Уважение ценностей семьи.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985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21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Дубровский - старший и Троекуров в повести А.С. Пушкина «Дубровский»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Авторское отношение к героям. Развитие понятия о композиции худ. произведения.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Извлекают необходимую информацию из прослушанного текста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Определять цель выполнения заданий на уроке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Учатся разрешать конфликтную ситуацию через анализ условий.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Готовность к равноправному сотрудничеству 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970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22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Протест Владимира Дубровского против произвола и деспотизма в повести А.С Пушкина «Дубровский».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Роль эпизода «Пожар в </w:t>
            </w:r>
            <w:proofErr w:type="spellStart"/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Кистеневке</w:t>
            </w:r>
            <w:proofErr w:type="spellEnd"/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» в повести «Дубровский»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Извлекают необходимую информацию из прослушанных текстов различных жанров.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Признание ценности здоровья, своего и других людей.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960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23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Бунт крестьян в повести А.С. Пушкина «Дубровский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Образы крестьян в повести.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Коррекция знаний и способов действий.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Применяют методы информационного поиска, в том числе с помощью компьютерных средств.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Позитивная моральная самооценка.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858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24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Осуждение пороков общества в повести А.С. Пушкина «Дубровский»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Анализ образов судьи, присяжных, обывателей.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Формирование разных способов и форм действия оценки.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Определяют цели и функции участников, способы взаимодействия.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Оптимизм в восприятии мира.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1055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25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Защита чести, независимости личности в повести А.С. Пушкина «Дубровский»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Образ Владимира Дубровского.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Комплексное применение ЗУН и СУД.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Планируют общие способы работы.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Чувство гордости при следовании моральным нормам.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986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26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Романтическая история любви Владимира Дубровского и Маши Троекуровой.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Анализ эпизода «Последняя встреча Маши и Дубровского»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Формирование разных способов и форм действия оценки.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Умеют выразительно читать текст, определять его тему, основную мысль, стиль и тип речи, средства связи, составлять план текст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Умеют представлять конкретное содержание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Чувство гордости при следовании моральным нормам.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547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27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Авторское отношение к героям повести «Дубровский»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Образ повествователя и автора.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Коррекция знаний и способов действий.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Строят логические цепи рассуждений.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Обмениваются знаниями между членами группы .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Позитивная моральная самооценка.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720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28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Обобщающий урок по творчеству               А. С. Пушкина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Понятие «открытый финал»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Обобщение и систематизация знаний.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Выбирают основания и критерии для сравнения, объектов.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Осознают качество и уровень усвоения.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Планируют общие способы работы.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Готовность к равноправному сотрудничеству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664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29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 xml:space="preserve">Контрольная работа №2 </w:t>
            </w:r>
          </w:p>
          <w:p w:rsidR="004E41D9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по творчеству      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А. С. Пушкина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Сочинение-рассуждение на поставленный вопрос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Контроль.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Освоение личностного смысла учиться.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830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30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М.Ю. Лермонтов</w:t>
            </w: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 «Тучи». Чувство одиночества и тоски в стихотворении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Слово о поэте.  Основное настроение и композиция стихотворения.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Извлекают необходимую информацию из прослушанных текстов различных жанров.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Обмениваются знаниями между членами группы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Стремятся устанавливать доверительные отношения взаимопонимания.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1126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31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Тема красоты и гармонии с миром в стихотворении М.Ю. Лермонтова «Листок», «Три пальмы»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Антитеза как основной композиционный прием в данных стихотворениях.  Поэтическая интонация.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Выделяют и формулируют проблему.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Учатся выявлять, идентифицировать проблемы, искать и оценивать альтернативные способы  его разрешения. 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Любовь к природе.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972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32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Особенности выражения темы одиночества в стихотворениях М.Ю. Лермонтова «Утес», «На севере диком…»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Разрушение красоты и гармонии человека с миром. Двусложные и трехсложные размеры стиха.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конкретных  задач.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Выделяют и формулируют познавательную цель.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Учатся управлять поведением партнера - контролировать, корректировать и оценивать его действия.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Уважение общечеловеческих ценностей, экологическое воспитание.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688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33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Р.Р.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М.Ю. Лермонтов.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Обучение анализу стихотворения.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Художественный анализ стихотворения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Контроль.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Освоение личностного смысла учиться.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975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34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И.С. Тургенев.</w:t>
            </w: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Литературный портрет писателя.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Слово о писателе.  Цикл рассказов «Записки охотника» и их гуманистический пафос.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Учатся устанавливать и сравнивать разные точки зрения  и делать выбор.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Позитивная моральная самооценка.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900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35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Сочувствие к крестьянским детям в рассказе И. С. Тургенева  «</w:t>
            </w:r>
            <w:proofErr w:type="spellStart"/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Бежин</w:t>
            </w:r>
            <w:proofErr w:type="spellEnd"/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луг».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Духовный мир крестьянских детей. Народные верования и предания.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Умеют выбирать обобщенные стратегии решения задачи.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Понимают возможность различных точек зрения.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Нетерпимость к любым видам насилия и готовность противостоять им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900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36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Портреты и рассказы мальчиков в рассказе                        И. С. Тургенева  «</w:t>
            </w:r>
            <w:proofErr w:type="spellStart"/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Бежин</w:t>
            </w:r>
            <w:proofErr w:type="spellEnd"/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луг».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Портреты героев как средство изображения их характеров.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задач.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Устанавливают причинно-следственные связи.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Уважение ценностей семьи. 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838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37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Роль картин природы в рассказе «</w:t>
            </w:r>
            <w:proofErr w:type="spellStart"/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Бежин</w:t>
            </w:r>
            <w:proofErr w:type="spellEnd"/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луг».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Тургенев – мастер портрета и пейзажа.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Коррекция знаний и способов действий.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Строят логические цепи рассуждений.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Учатся аргументировать свою точку зрения, спорить и отстаивать свою позицию.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Любовь к природе.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978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lastRenderedPageBreak/>
              <w:t>38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 xml:space="preserve">Р.Р. </w:t>
            </w: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u w:val="single"/>
                <w:lang w:eastAsia="hi-IN" w:bidi="hi-IN"/>
              </w:rPr>
              <w:t xml:space="preserve">Проект </w:t>
            </w: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Составление электронного альбома «Словесные и живописные портреты русских крестьян»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Обобщение и систематизация изученного. (По рассказам из цикла «Записки охотника»). 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Умение вести диалог на основе равноправных отношений и взаимного уважения.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980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39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Ф. И. Тютчев.</w:t>
            </w: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Литературный портрет писателя.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Особенности изображения природы. Роль антитезы в стихотворении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Умеют слушать и слышать друг друга.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Готовность к выполнению прав и обязанностей ученика.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843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40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Природа  в стихотворениях Ф. И. Тютчева «Неохотно и несмело...», «Листья». 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Обучение  выразительному чтению и анализу стихотворения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Составляют план и последовательность действий.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Любовь к Родине.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1268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41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Противопоставление судеб человека и коршуна в стихотворении Ф.И. Тютчева «С поляны коршун поднялся...».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Природа как воплощение прекрасного.  </w:t>
            </w:r>
            <w:proofErr w:type="spellStart"/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Эстетизация</w:t>
            </w:r>
            <w:proofErr w:type="spellEnd"/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конкретной детали.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Потребность в самовыражении и самореализации, социальном признании.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Представление результатов самостоятельной работы.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1530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42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А. А. Фет</w:t>
            </w: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«Ель рукавом мне тропинку завесила...», . «Еще майская ночь», «Учись у них – у дуба, у березы…»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Природа как мир истины и красоты, как мерило человеческой нравственности. Переплетение и взаимодействие тем природы и любви. «Учись у них – у дуба, у березы...».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Умеют выразительно читать текст, определять его тему, основную мысль, стиль и тип речи, средства связи, выбирают наиболее эффективные способы решения задачи в зависимости от конкретных условий.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Любовь к родной природе. Чувство гордости за свою страну.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870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43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Краски и звуки в пейзажной лирике А.А. Фета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Урок рефлексии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Применяют методы информационного поиска, в том числе с помощью компьютерных средств.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Интересуются чужим мнением и высказывают свое.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Чувство гордости за свою страну.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870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44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Контрольная работа №3</w:t>
            </w: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по лирике поэтов XIX века.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Тестирование + творческое задание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Контроль.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Освоение личностного смысла учиться.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996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45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Н. А. Некрасов.</w:t>
            </w: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Стихотворение «Железная дорога». Картины подневольного труда.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Своеобразие композиции стихотворения: эпиграф, диалог-спор, роль пейзажа.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Умеют слушать и слышать друг друга.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Доброжелательное отношение к окружающим.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885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46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Н.А. Некрасов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«Железная дорога». Народ - созидатель в стихотворении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Величие народа-созидателя. Тема, идея, сюжет и композиция стихотворения.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Уважение русского народа как творца и созидателя.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885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lastRenderedPageBreak/>
              <w:t>47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Н.А. Некрасов «Железная дорога».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Мечта поэта о прекрасной поре в жизни народа в стихотворении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Особенности поэтических интонаций.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Осознают качество и уровень усвоения.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Оптимизм в восприятии мира.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885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48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Н.А. Некрасов «Железная дорога».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Своеобразие языка и композиции в стихотворении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Особенности  поэтического языка, разные ритмы  в произведении.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Развернутое предъявление результатов освоения способа действия и его применения в конкретно-практических ситуациях.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Выбирают основания и критерии для сравнения и классификации объектов.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Интересуются чужим мнением и высказывают свое.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Позитивная моральная самооценка.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855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49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Н.С. Лесков</w:t>
            </w: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. Литературный портер писателя.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Знакомство с творчеством  писателя. Понятие о сказе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Понимают возможность различных точек зрения, не совпадающих с собственной.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Чувство гордости при следовании моральным нормам.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645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50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Н.С. Лесков «Левша». Гордость  писателя за народ в сказе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Трудолюбие, талант, патриотизм русского человека из народа.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Устанавливают причинно-следственные связи.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Составляют план и последовательность действий.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Проявляют готовность к обсуждению разных точек зрения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Любовь к Родине.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1070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51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Н.С. Лесков «Левша». Особенности языка повести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Лексическая работа с текстом.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Понимают и адекватно оценивают язык средств массовой информации.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Учатся устанавливать и сравнивать разные точки зрения, прежде чем принимать решение и делать выбор.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Чувство гордости за свою страну.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952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52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Н.С. Лесков «Левша».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Комический эффект в сказе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Составление толкового словаря. Проект.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Коррекция знаний и способов действий.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Учатся аргументировать свою точку зрения, спорить и отстаивать свою позицию невраждебным для оппонентов образом.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Чувство гордости за свою страну.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852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53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Сказовая форма повествования.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Обобщение и систематизация изученного.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Представление результатов самостоятельной работы.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Строят логические цепи рассуждений.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Принимают познавательную цель, сохраняют ее при выполнении учебных действий.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Определяют цели и функции участников, способы взаимодействия.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Уважение истории, культурных и исторических памятников.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1247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54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Вн.чт</w:t>
            </w:r>
            <w:proofErr w:type="spellEnd"/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 xml:space="preserve">. 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Н.С. Лесков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«Человек на часах»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Лексическая работа с текстом.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Понимают и адекватно оценивают язык средств массовой информации.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Учатся устанавливать и сравнивать разные точки зрения, прежде чем принимать решение и делать выбор.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Доброжелательное отношение к окружающим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698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55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А.П. Чехов</w:t>
            </w: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. Литературный портер писателя. 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Рассказ о  писателе на основе презентации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Выделяют обобщенный смысл и формальную структуру задачи.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Обмениваются знаниями между членами группы для принятия эффективных совместных решений.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Уважение истории, культурных и исторических памятников.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795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lastRenderedPageBreak/>
              <w:t>56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А.П. Чехов «Толстый и тонкий». Юмористическая ситуация.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Речь героев и художественная деталь как источник юмора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Умеют выводить следствия из имеющихся в условии задачи данных.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Умеют (или развивают способность) брать на себя инициативу в организации совместного действия.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Оптимизм в восприятии мира.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848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57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Вн</w:t>
            </w:r>
            <w:proofErr w:type="spellEnd"/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. Чт.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А.П. Чехов. Рассказы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Роль художественной детали.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конкретных  задач.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Составляют план и последовательность действий.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Умеют (или развивают способность) с помощью вопросов добывать недостающую информацию.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Гражданский патриотизм.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1065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58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Е.А. Баратынский</w:t>
            </w: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. «Весна, весна! 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Как воздух чист...», «Чудный град порой сольется...»..  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Особенности пейзажной лирики Баратынского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Развернутое предъявление результатов освоения способа действия и его применения в конкретных ситуациях.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Выделяют обобщенный смысл и формальную структуру задачи.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Учатся управлять поведением партнера - убеждать его, контролировать, корректировать и оценивать его действия.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Экологическое сознание.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843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59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Я.П. Полонский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 «По горам две хмурых тучи…», «Посмотри – какая мгла…»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Выражение переживаний и мироощущения в стихотворениях о родной природе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Вводный урок - постановка учебной задачи. Комплексное применение ЗУН и СУД.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Выделяют объекты и процессы с точки зрения целого и частей.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Учатся принимать решение и реализовывать его.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Экологическое сознание.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615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60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 xml:space="preserve"> А.К. Толстой.</w:t>
            </w: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«Где гнутся над омутом лозы...».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Анализ стихотворения.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Выполняют операции со знаками и символами.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Планируют общие способы работы.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Любовь к родной природе. 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553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61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Контрольная работа № 4</w:t>
            </w: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по творчеству  писателей 19 века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Тестирование + творческое задание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Контроль.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Освоение личностного смысла учиться.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375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62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А.И. Куприн</w:t>
            </w: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«Чудесный доктор».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Реальная основа и содержание рассказа.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Анализируют условия и требования задачи.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Учатся принимать решение и реализовывать его.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Признание ценности здоровья, своего и других людей.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375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63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А.И. Куприн «Чудесный доктор». Тема служения людям  в рассказе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Образ главного героя в рассказе «Чудесный доктор»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Умеют выбирать обобщенные стратегии решения задачи.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Осознают качество и уровень усвоения.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Проявляют внимание к личности другого.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Уважение ценностей семьи.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375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64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А.С. Грин</w:t>
            </w: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«Алые паруса» Жестокая реальность и романтическая мечта в повести»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Победа романтической мечты над реальностью жизни.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Умеют выбирать смысловые единицы текста и устанавливать отношения между ними.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Сличают свой способ действия с эталоном.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Проявляют уважительное отношение к партнерам, внимание к личности другого, адекватное межличностное восприятие.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Признание ценности здоровья, своего и других людей.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375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65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А.С. Грин 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«Алые паруса». Душевная чистота главных героев в повести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ТЛ: понятие феерии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Выражают структуру задачи разными средствами.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Проявляют внимание к личности другого, адекватное межличностное восприятие.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Нетерпимость к любым видам насилия и готовность противостоять им.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375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lastRenderedPageBreak/>
              <w:t>66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А.С. Грин 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«Алые паруса» Отношение автора к героям повести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Обобщение и систематизация изученного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Решение частных задач - осмысление, конкретизация и отработка нового способа действия.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Выделяют и формулируют познавательную цель.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Проявляют готовность оказывать помощь и эмоциональную поддержку партнерам.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Доброжелательное отношение к окружающим. 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375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67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А.П. Платонов.</w:t>
            </w: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Литературный портрет писателя.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Знакомство с творчеством писателя.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Выделяют и формулируют познавательную цель.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Стремление устанавливать доверительные отношения.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Оптимизм в восприятии мира.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375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68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А.П. Платонов. «Неизвестный цветок».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Прекрасное вокруг нас.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Создают структуру взаимосвязей смысловых единиц текста. Умеют заменять термины определениями.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Проявляют готовность оказывать помощь и эмоциональную поддержку партнерам.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Оптимизм в восприятии мира.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375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69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К. М. Симонов</w:t>
            </w: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«Ты помнишь, Алеша, дороги Смоленщины...»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Солдатские будни в стихотворениях о войне.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Составляют план и последовательность действий.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Используют адекватные языковые средства для отображения своих чувств. 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Готовность к равноправному сотрудничеству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840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70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Д.С. Самойлов.</w:t>
            </w: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«Сороковые».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Патриотические чувства авторов и их мысли о Родине и о войне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Составляют план и последовательность действий.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Описывают содержание совершаемых действий.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Уважение ценностей семьи.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750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71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Вн</w:t>
            </w:r>
            <w:proofErr w:type="spellEnd"/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. Чт.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А.А. </w:t>
            </w:r>
            <w:proofErr w:type="spellStart"/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Лиханов</w:t>
            </w:r>
            <w:proofErr w:type="spellEnd"/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«Последние холода»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Патриотические чувства авторов и их мысли о Родине и о войне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Составляют план и последовательность действий.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Описывают содержание совершаемых действий.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Уважение ценностей семьи.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497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72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 xml:space="preserve">Контрольная работа №5 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Сочинение-рассуждение на поставленный вопрос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Контроль.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Освоение личностного смысла учиться.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750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73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В. П. Астафьев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«Конь с розовой гривой».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Нравственные проблемы рассказа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Умеют выводить следствия из имеющихся в условии задачи данных.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Чувство гордости за свою страну.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750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74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В. П. Астафьев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«Конь с розовой гривой». Юмор в рассказе.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Самобытность героев рассказа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Выделяют и формулируют познавательную цель.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Интересуются чужим мнением и высказывают свое.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Любовь к природе.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750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75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В.Г. Распутин</w:t>
            </w: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«Уроки французского» Отражение трудностей военного времени в повести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Слово о писателе. Чтение и анализ произведения.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Интересуются чужим мнением и высказывают свое.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Освоение общекультурного наследия России и общемирового культурного наследия.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165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76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В.Г. Распутин «Уроки французского» Роль учителя в жизни мальчика.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Нравственная проблематика повести.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Выделяют и формулируют проблему.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 достаточной полнотой и точностью выражают свои мысли.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Ориентация в системе моральных норм и ценностей.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750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lastRenderedPageBreak/>
              <w:t>77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В.Г. Распутин «Уроки французского». Нравственные проблемы рассказа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Анализ эпизода. Особенности композиции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Выбирают основания и критерии для сравнения, классификации объектов.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Составляют план и последовательность действий.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Вступают в диалог, участвуют в коллективном обсуждении проблем.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Понимание конвенционального характера морали.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750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78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В.Г. Распутин «Уроки французского». Обобщающий урок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Обобщение и систематизация изученного.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Выбирают основания и критерии для сравнения, классификации объектов.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Составляют план и последовательность действий.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Вступают в диалог, участвуют в коллективном обсуждении проблем.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Ориентация в особенностях социальных отношений и взаимодействий.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750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79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В. М. Шукшин</w:t>
            </w: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 «Критики».  Особенности героев - «чудиков» в рассказах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Слово о писателе. Чтение и анализ произведения.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Проявляют уважительное отношение к партнерам, внимание к личности другого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Ориентация в системе моральных норм и ценностей и их </w:t>
            </w:r>
            <w:proofErr w:type="spellStart"/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иерархизация</w:t>
            </w:r>
            <w:proofErr w:type="spellEnd"/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750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80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В.М. Шукшин. «Срезал».         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Особенности использования народной речи в художественном произведении.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Ориентация в особенностях социальных отношений и взаимодействий.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750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81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 xml:space="preserve"> Ф. Искандер</w:t>
            </w: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«Тринадцатый подвиг Геракла».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Влияние учителя на формирование детского характера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Проявляют уважительное отношение к партнерам.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Ориентация в системе моральных норм и ценностей.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750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82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Ф. Искандера «Тринадцатый подвиг Геракла».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Юмор в рассказе                   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Приемы юмористического изображения в прозаическом тексте.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Умеют слушать и слышать друг друга.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Переживание стыда и вины при нарушении моральных норм.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461F25">
        <w:trPr>
          <w:gridAfter w:val="1"/>
          <w:wAfter w:w="91" w:type="pct"/>
          <w:trHeight w:val="750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83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Р.Р.</w:t>
            </w: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Письменный ответ на вопрос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Обобщение и систематизация изученного.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Контроль и коррекция - формирование всех видов действия контроля, работа над причинами ошибок и поиск путей их устранения.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Применяют методы информационного поиска, в том числе с помощью компьютерных средств.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Знание основ здорового образа жизни и здоровье сберегающих технологий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D9" w:rsidRPr="00355F87" w:rsidRDefault="004E41D9" w:rsidP="004C17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1D9" w:rsidRPr="005D7290" w:rsidTr="00D241EA">
        <w:trPr>
          <w:gridAfter w:val="1"/>
          <w:wAfter w:w="91" w:type="pct"/>
          <w:trHeight w:val="1234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84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А. Блок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«Летний вечер», «О, как безумно за окном...»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Средства создания поэтических образов. Чувство радости и печали, любви к родной природе.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Вступают в диалог, участвуют в коллективном обсуждении проблем, учатся владеть монологической и диалогической речью.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Признание высокой ценности жизни во всех ее проявлениях. Экологическое сознание.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6E44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E41D9" w:rsidRPr="005D7290" w:rsidTr="00D241EA">
        <w:trPr>
          <w:gridAfter w:val="1"/>
          <w:wAfter w:w="91" w:type="pct"/>
          <w:trHeight w:val="1124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85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 xml:space="preserve">С. А. Есенин </w:t>
            </w: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«Мелколесье. Степь и дали...», «Пороша».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Связь ритмики и мелодики стиха с эмоциональным состоянием лирического героя.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Принимают познавательную цель, сохраняют ее при выполнении учебных действий, регулируют весь процесс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Проявляют уважительное отношение к партнерам, внимание к личности другого, адекватное межличностное восприятие.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Знание основных принципов и правил отношения к природе.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6E44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E41D9" w:rsidRPr="005D7290" w:rsidTr="00D241EA">
        <w:trPr>
          <w:gridAfter w:val="1"/>
          <w:wAfter w:w="91" w:type="pct"/>
          <w:trHeight w:val="972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lastRenderedPageBreak/>
              <w:t>86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А.А. Ахматова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«Перед весной бывают дни такие…» 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Связь ритмики и мелодики стиха с эмоциональным состоянием лирического героя.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Принимают познавательную цель, сохраняют ее при выполнении учебных действий, регулируют весь процесс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Вступают в диалог, участвуют в коллективном обсуждении проблем, учатся владеть монологической и диалогической речью.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Признание высокой ценности жизни во всех ее проявлениях. Экологическое сознание.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6E44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E41D9" w:rsidRPr="005D7290" w:rsidTr="00D241EA">
        <w:trPr>
          <w:gridAfter w:val="1"/>
          <w:wAfter w:w="91" w:type="pct"/>
          <w:trHeight w:val="1128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87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Н. М. Рубцов</w:t>
            </w: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. Слово о поэте. «Звезда полей», «Листья осенние»,                 «В горнице».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Тема Родины в поэзии Рубцова. Человек и природа в его «тихой» лирике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Составляют план и последовательность действий.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Освоение общекультурного наследия России и общемирового культурного наследия. 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6E44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E41D9" w:rsidRPr="005D7290" w:rsidTr="00D241EA">
        <w:trPr>
          <w:gridAfter w:val="1"/>
          <w:wAfter w:w="91" w:type="pct"/>
          <w:trHeight w:val="549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88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Контрольная работа №</w:t>
            </w: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6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по творчеству писателей XX века.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тестирование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Контроль.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>Учатся принимать решение и реализовывать его.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Cs/>
                <w:kern w:val="1"/>
                <w:sz w:val="16"/>
                <w:szCs w:val="16"/>
                <w:lang w:eastAsia="hi-IN" w:bidi="hi-IN"/>
              </w:rPr>
              <w:t xml:space="preserve">Освоение личностного смысла учиться.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6E44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E41D9" w:rsidRPr="005D7290" w:rsidTr="00D241EA">
        <w:trPr>
          <w:gridAfter w:val="1"/>
          <w:wAfter w:w="91" w:type="pct"/>
          <w:trHeight w:val="701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89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Г. Тукай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«Родная деревня», «Книга». Любовь к малой родине и своему народу.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Чтение и анализ произведений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Устанавливают причинно-следственные связи.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Адекватно используют речевые средства для аргументации своей позиции.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Любовь к малой Родине, родной природе.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6E44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E41D9" w:rsidRPr="005D7290" w:rsidTr="00D241EA">
        <w:trPr>
          <w:gridAfter w:val="1"/>
          <w:wAfter w:w="91" w:type="pct"/>
          <w:trHeight w:val="843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90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К. Кулиев</w:t>
            </w: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«Когда на меня навалилась беда...», «Каким бы ни был малым мой народ...».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Язык, поэзия, обычаи как основа бессмертия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Строят логические цепи рассуждений.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Принимают познавательную цель, сохраняют ее при выполнении учебных действий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Умеют представлять конкретное содержание и сообщать его в устной форме.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Экологическое сознание.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6E44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E41D9" w:rsidRPr="005D7290" w:rsidTr="00D241EA">
        <w:trPr>
          <w:gridAfter w:val="1"/>
          <w:wAfter w:w="91" w:type="pct"/>
          <w:trHeight w:val="1110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91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Мифы Древней Греции.</w:t>
            </w: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Подвиги Геракла: «Скотный двор царя Авгия»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Понятие о мифе. 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Фантастика и реальность в мифе.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Интересуются чужим мнением и высказывают свое.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Знание основ здорового образа жизни и здоровье сберегающих технологий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6E44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E41D9" w:rsidRPr="005D7290" w:rsidTr="00D241EA">
        <w:trPr>
          <w:gridAfter w:val="1"/>
          <w:wAfter w:w="91" w:type="pct"/>
          <w:trHeight w:val="1126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92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Мифы Древней Греции. Подвиги Геракла: «Яблоки Гесперид».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Фантастика и реальность в мифе.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Составляют целое из частей, самостоятельно достраивая, восполняя недостающие компоненты.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Вступают в диалог, участвуют в коллективном обсуждении проблем, учатся владеть монологической речью.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Ориентация в системе моральных норм и ценностей.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6E44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E41D9" w:rsidRPr="005D7290" w:rsidTr="00D241EA">
        <w:trPr>
          <w:gridAfter w:val="1"/>
          <w:wAfter w:w="91" w:type="pct"/>
          <w:trHeight w:val="832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93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Геродот.</w:t>
            </w: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«Легенда об </w:t>
            </w:r>
            <w:proofErr w:type="spellStart"/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Арионе</w:t>
            </w:r>
            <w:proofErr w:type="spellEnd"/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».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А. С. Пушкин «</w:t>
            </w:r>
            <w:proofErr w:type="spellStart"/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Арион</w:t>
            </w:r>
            <w:proofErr w:type="spellEnd"/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».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Слово о писателе и историке Сопоставительный анализ.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Определяют основную и второстепенную информацию.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Осознают качество и уровень усвоения.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Умеют слушать и слышать друг друга.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Ориентация в системе моральных норм и ценностей.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6E44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E41D9" w:rsidRPr="005D7290" w:rsidTr="00D241EA">
        <w:trPr>
          <w:gridAfter w:val="1"/>
          <w:wAfter w:w="91" w:type="pct"/>
          <w:trHeight w:val="705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94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Гомер</w:t>
            </w: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. 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Слово о Гомере. «Илиада» и «Одиссея» как героические эпические поэмы.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Хитроумный Одиссей: характер и поступки. Понятие о героическом эпосе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Вводный урок - постановка учебной задачи.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Строят логические цепи рассуждений.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Сличают свой способ действия с эталоном.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Освоение общемирового культурного наследия. 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6E44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E41D9" w:rsidRPr="005D7290" w:rsidTr="00D241EA">
        <w:trPr>
          <w:gridAfter w:val="1"/>
          <w:wAfter w:w="91" w:type="pct"/>
          <w:trHeight w:val="1082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lastRenderedPageBreak/>
              <w:t>95</w:t>
            </w:r>
          </w:p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М. Сервантес Сааведра</w:t>
            </w:r>
          </w:p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«Дон Кихот». Проблема истинных и ложных идеалов.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«Дон Кихот» как пародия на рыцарские романы. Народное понимание правды жизни как нравственная ценность.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Выделяют и формулируют проблему.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Вступают в диалог, участвуют в коллективном обсуждении проблем, учатся владеть диалогической речью.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Ориентация в системе моральных норм и ценностей.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6E44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E41D9" w:rsidRPr="005D7290" w:rsidTr="00D241EA">
        <w:trPr>
          <w:gridAfter w:val="1"/>
          <w:wAfter w:w="91" w:type="pct"/>
          <w:trHeight w:val="1098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96</w:t>
            </w:r>
          </w:p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Ф. Шиллер.</w:t>
            </w: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Баллада «Перчатка». Романтизм и реализм в произведении.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Проблемы благородства, достоинства и чести Нравственные проблемы произведения.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Решение учебной задачи - поиск и открытие нового способа действия.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Умеют слушать и слышать друг друга.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Освоение общемирового культурного наследия. 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6E44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E41D9" w:rsidRPr="005D7290" w:rsidTr="00D241EA">
        <w:trPr>
          <w:gridAfter w:val="1"/>
          <w:wAfter w:w="91" w:type="pct"/>
          <w:trHeight w:val="830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97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П. Мериме.</w:t>
            </w: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Новелла «</w:t>
            </w:r>
            <w:proofErr w:type="spellStart"/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Маттео</w:t>
            </w:r>
            <w:proofErr w:type="spellEnd"/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Фальконе».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Конфликт естественной жизни и цивилизованного общества.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Представление результатов самостоятельной работы.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Выделяют и формулируют проблему.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Осознают качество и уровень усвоения.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Умеют слушать и слышать друг друга.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Ориентация в системе моральных норм и ценностей.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6E44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E41D9" w:rsidRPr="005D7290" w:rsidTr="00D241EA">
        <w:trPr>
          <w:gridAfter w:val="1"/>
          <w:wAfter w:w="91" w:type="pct"/>
          <w:trHeight w:val="900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98</w:t>
            </w:r>
          </w:p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П. Мериме.</w:t>
            </w: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Новелла «</w:t>
            </w:r>
            <w:proofErr w:type="spellStart"/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Маттео</w:t>
            </w:r>
            <w:proofErr w:type="spellEnd"/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Фальконе».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Конфликт естественной жизни и цивилизованного общества.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Представление результатов самостоятельной работы.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Выделяют и формулируют проблему.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Осознают качество и уровень усвоения.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Умеют слушать и слышать друг друга.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Ориентация в системе моральных норм и ценностей.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6E44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E41D9" w:rsidRPr="005D7290" w:rsidTr="00D241EA">
        <w:trPr>
          <w:gridAfter w:val="1"/>
          <w:wAfter w:w="91" w:type="pct"/>
          <w:trHeight w:val="872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99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А. де Сент-Экзюпери.</w:t>
            </w: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«Маленький принц» как философская сказка-притча.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Вечные истины в сказке. Понятие о притче. Мечта о естественных отношениях между людьми.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Решение учебной задачи - поиск и открытие нового способа действия.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Освоение общемирового культурного наследия. 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6E44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E41D9" w:rsidRPr="005D7290" w:rsidTr="00D241EA">
        <w:trPr>
          <w:gridAfter w:val="1"/>
          <w:wAfter w:w="91" w:type="pct"/>
          <w:trHeight w:val="985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100</w:t>
            </w:r>
          </w:p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b/>
                <w:kern w:val="1"/>
                <w:sz w:val="16"/>
                <w:szCs w:val="16"/>
                <w:lang w:eastAsia="hi-IN" w:bidi="hi-IN"/>
              </w:rPr>
              <w:t>А. де Сент-Экзюпери.</w:t>
            </w: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«Маленький принц» как философская сказка-притча.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Вечные истины в сказке. Понятие о притче. Мечта о естественных отношениях между людьми.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 Решение учебной задачи - поиск и открытие нового способа действия.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Освоение общемирового культурного наследия. 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6E44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E41D9" w:rsidRPr="005D7290" w:rsidTr="00D241EA">
        <w:trPr>
          <w:gridAfter w:val="1"/>
          <w:wAfter w:w="91" w:type="pct"/>
          <w:trHeight w:val="830"/>
          <w:tblHeader/>
        </w:trPr>
        <w:tc>
          <w:tcPr>
            <w:tcW w:w="1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D241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101-102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Выявление уровня литературного развития учащихся. Задания для летнего чтения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Обобщение и систематизация знаний. 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B928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  <w:r w:rsidRPr="005D7290"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  <w:t>Основы социально-критического мышления.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1D9" w:rsidRPr="005D7290" w:rsidRDefault="004E41D9" w:rsidP="006E44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:rsidR="00724990" w:rsidRPr="005D7290" w:rsidRDefault="00724990" w:rsidP="007249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</w:p>
    <w:p w:rsidR="003A24AE" w:rsidRPr="005D7290" w:rsidRDefault="003A24AE">
      <w:pPr>
        <w:rPr>
          <w:sz w:val="16"/>
          <w:szCs w:val="16"/>
        </w:rPr>
      </w:pPr>
    </w:p>
    <w:sectPr w:rsidR="003A24AE" w:rsidRPr="005D7290" w:rsidSect="00155BC8">
      <w:footerReference w:type="default" r:id="rId18"/>
      <w:pgSz w:w="16838" w:h="11906" w:orient="landscape"/>
      <w:pgMar w:top="720" w:right="1560" w:bottom="720" w:left="720" w:header="709" w:footer="20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55" w:rsidRDefault="002A1D55" w:rsidP="00724990">
      <w:pPr>
        <w:spacing w:after="0" w:line="240" w:lineRule="auto"/>
      </w:pPr>
      <w:r>
        <w:separator/>
      </w:r>
    </w:p>
  </w:endnote>
  <w:endnote w:type="continuationSeparator" w:id="0">
    <w:p w:rsidR="002A1D55" w:rsidRDefault="002A1D55" w:rsidP="0072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447854"/>
      <w:docPartObj>
        <w:docPartGallery w:val="Page Numbers (Bottom of Page)"/>
        <w:docPartUnique/>
      </w:docPartObj>
    </w:sdtPr>
    <w:sdtEndPr/>
    <w:sdtContent>
      <w:p w:rsidR="00EE56D5" w:rsidRDefault="00EE56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37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E56D5" w:rsidRDefault="00EE56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55" w:rsidRDefault="002A1D55" w:rsidP="00724990">
      <w:pPr>
        <w:spacing w:after="0" w:line="240" w:lineRule="auto"/>
      </w:pPr>
      <w:r>
        <w:separator/>
      </w:r>
    </w:p>
  </w:footnote>
  <w:footnote w:type="continuationSeparator" w:id="0">
    <w:p w:rsidR="002A1D55" w:rsidRDefault="002A1D55" w:rsidP="00724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0CD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009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C2B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0665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64B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70C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FA5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42D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60A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C28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805FF6"/>
    <w:multiLevelType w:val="hybridMultilevel"/>
    <w:tmpl w:val="686EA7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2848EE"/>
    <w:multiLevelType w:val="hybridMultilevel"/>
    <w:tmpl w:val="20F2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7B13B5"/>
    <w:multiLevelType w:val="hybridMultilevel"/>
    <w:tmpl w:val="97F8A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07048"/>
    <w:multiLevelType w:val="hybridMultilevel"/>
    <w:tmpl w:val="A6EC4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E54CDF"/>
    <w:multiLevelType w:val="hybridMultilevel"/>
    <w:tmpl w:val="43EE7AEE"/>
    <w:lvl w:ilvl="0" w:tplc="2D5A2AFA">
      <w:start w:val="1"/>
      <w:numFmt w:val="decimal"/>
      <w:lvlText w:val="%1)"/>
      <w:lvlJc w:val="left"/>
      <w:pPr>
        <w:ind w:left="6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AC3"/>
    <w:rsid w:val="0001427E"/>
    <w:rsid w:val="000263E9"/>
    <w:rsid w:val="000776E6"/>
    <w:rsid w:val="000D4452"/>
    <w:rsid w:val="000E45B2"/>
    <w:rsid w:val="00127AC7"/>
    <w:rsid w:val="00155BC8"/>
    <w:rsid w:val="00192C4C"/>
    <w:rsid w:val="00280130"/>
    <w:rsid w:val="002A1D55"/>
    <w:rsid w:val="002D278E"/>
    <w:rsid w:val="00340757"/>
    <w:rsid w:val="00343AA2"/>
    <w:rsid w:val="003A24AE"/>
    <w:rsid w:val="004E41D9"/>
    <w:rsid w:val="00513CB8"/>
    <w:rsid w:val="005A518B"/>
    <w:rsid w:val="005D7290"/>
    <w:rsid w:val="006236DB"/>
    <w:rsid w:val="006C5C4B"/>
    <w:rsid w:val="006E4463"/>
    <w:rsid w:val="00703C84"/>
    <w:rsid w:val="00721E0D"/>
    <w:rsid w:val="00724990"/>
    <w:rsid w:val="007B6D9D"/>
    <w:rsid w:val="0085187D"/>
    <w:rsid w:val="008A7514"/>
    <w:rsid w:val="008D2E97"/>
    <w:rsid w:val="00940563"/>
    <w:rsid w:val="009964AF"/>
    <w:rsid w:val="009A4AC3"/>
    <w:rsid w:val="00AA388D"/>
    <w:rsid w:val="00B0789F"/>
    <w:rsid w:val="00B6346A"/>
    <w:rsid w:val="00B9281B"/>
    <w:rsid w:val="00BC069B"/>
    <w:rsid w:val="00BC0733"/>
    <w:rsid w:val="00BC544A"/>
    <w:rsid w:val="00C1037A"/>
    <w:rsid w:val="00C209C6"/>
    <w:rsid w:val="00C92696"/>
    <w:rsid w:val="00CA64EC"/>
    <w:rsid w:val="00D223D6"/>
    <w:rsid w:val="00D241EA"/>
    <w:rsid w:val="00D77D04"/>
    <w:rsid w:val="00DC112F"/>
    <w:rsid w:val="00DC3C4E"/>
    <w:rsid w:val="00DF40B9"/>
    <w:rsid w:val="00E212CE"/>
    <w:rsid w:val="00ED1CE9"/>
    <w:rsid w:val="00EE56D5"/>
    <w:rsid w:val="00F244A6"/>
    <w:rsid w:val="00F55C4F"/>
    <w:rsid w:val="00F8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4990"/>
  </w:style>
  <w:style w:type="table" w:styleId="a3">
    <w:name w:val="Table Grid"/>
    <w:basedOn w:val="a1"/>
    <w:rsid w:val="0072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99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1-2">
    <w:name w:val="Medium Shading 1 Accent 2"/>
    <w:basedOn w:val="a1"/>
    <w:uiPriority w:val="63"/>
    <w:rsid w:val="007249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0">
    <w:name w:val="Абзац списка1"/>
    <w:basedOn w:val="a"/>
    <w:rsid w:val="0072499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2499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Верхний колонтитул Знак"/>
    <w:basedOn w:val="a0"/>
    <w:link w:val="a5"/>
    <w:rsid w:val="00724990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72499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8">
    <w:name w:val="Нижний колонтитул Знак"/>
    <w:basedOn w:val="a0"/>
    <w:link w:val="a7"/>
    <w:uiPriority w:val="99"/>
    <w:rsid w:val="00724990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customStyle="1" w:styleId="11">
    <w:name w:val="Сетка таблицы1"/>
    <w:basedOn w:val="a1"/>
    <w:next w:val="a3"/>
    <w:rsid w:val="0072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E41D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1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0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4990"/>
  </w:style>
  <w:style w:type="table" w:styleId="a3">
    <w:name w:val="Table Grid"/>
    <w:basedOn w:val="a1"/>
    <w:rsid w:val="0072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99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1-2">
    <w:name w:val="Medium Shading 1 Accent 2"/>
    <w:basedOn w:val="a1"/>
    <w:uiPriority w:val="63"/>
    <w:rsid w:val="007249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0">
    <w:name w:val="Абзац списка1"/>
    <w:basedOn w:val="a"/>
    <w:rsid w:val="0072499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2499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Верхний колонтитул Знак"/>
    <w:basedOn w:val="a0"/>
    <w:link w:val="a5"/>
    <w:rsid w:val="00724990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72499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8">
    <w:name w:val="Нижний колонтитул Знак"/>
    <w:basedOn w:val="a0"/>
    <w:link w:val="a7"/>
    <w:uiPriority w:val="99"/>
    <w:rsid w:val="00724990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customStyle="1" w:styleId="11">
    <w:name w:val="Сетка таблицы1"/>
    <w:basedOn w:val="a1"/>
    <w:next w:val="a3"/>
    <w:rsid w:val="0072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lassika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ld-russian.chat.ru" TargetMode="External"/><Relationship Id="rId17" Type="http://schemas.openxmlformats.org/officeDocument/2006/relationships/hyperlink" Target="http://center.fi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1septembe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govorka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ol.ru" TargetMode="External"/><Relationship Id="rId10" Type="http://schemas.openxmlformats.org/officeDocument/2006/relationships/hyperlink" Target="http://www.rusfolk.cha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uthen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2115-7C65-4870-B81F-7BC54D87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17</Pages>
  <Words>10253</Words>
  <Characters>58446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Синельникова Света</dc:creator>
  <cp:keywords/>
  <dc:description/>
  <cp:lastModifiedBy>User</cp:lastModifiedBy>
  <cp:revision>13</cp:revision>
  <dcterms:created xsi:type="dcterms:W3CDTF">2015-08-17T11:29:00Z</dcterms:created>
  <dcterms:modified xsi:type="dcterms:W3CDTF">2019-01-18T01:11:00Z</dcterms:modified>
</cp:coreProperties>
</file>